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314" w:rsidRDefault="00570314"/>
    <w:p w:rsidR="00FF607B" w:rsidRDefault="00FF607B" w:rsidP="00FF607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F607B">
        <w:rPr>
          <w:rFonts w:ascii="Times New Roman" w:hAnsi="Times New Roman" w:cs="Times New Roman"/>
          <w:b/>
          <w:sz w:val="40"/>
          <w:szCs w:val="40"/>
        </w:rPr>
        <w:t>Сбор и подготовка скважинной продукции</w:t>
      </w:r>
      <w:r>
        <w:rPr>
          <w:rFonts w:ascii="Times New Roman" w:hAnsi="Times New Roman" w:cs="Times New Roman"/>
          <w:b/>
          <w:sz w:val="40"/>
          <w:szCs w:val="40"/>
        </w:rPr>
        <w:t xml:space="preserve"> (СПСП)</w:t>
      </w:r>
    </w:p>
    <w:p w:rsidR="00FF607B" w:rsidRDefault="00FF607B" w:rsidP="0069490C">
      <w:pPr>
        <w:jc w:val="center"/>
        <w:outlineLvl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Установочная сессия с 21.09.20 по 26.09.20</w:t>
      </w:r>
    </w:p>
    <w:p w:rsidR="00FF607B" w:rsidRDefault="00FF607B" w:rsidP="00FF607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 лекции (6 часов) + 1 практическая работа (2 часа)= итого 8 часов (</w:t>
      </w:r>
      <w:r w:rsidRPr="00FF607B">
        <w:rPr>
          <w:rFonts w:ascii="Times New Roman" w:hAnsi="Times New Roman" w:cs="Times New Roman"/>
          <w:color w:val="FF0000"/>
          <w:sz w:val="40"/>
          <w:szCs w:val="40"/>
        </w:rPr>
        <w:t>4 пары</w:t>
      </w:r>
      <w:r>
        <w:rPr>
          <w:rFonts w:ascii="Times New Roman" w:hAnsi="Times New Roman" w:cs="Times New Roman"/>
          <w:sz w:val="40"/>
          <w:szCs w:val="40"/>
        </w:rPr>
        <w:t>)</w:t>
      </w:r>
    </w:p>
    <w:p w:rsidR="00FF607B" w:rsidRDefault="00FF607B" w:rsidP="00FF607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F607B" w:rsidRDefault="00FF607B" w:rsidP="0069490C">
      <w:pPr>
        <w:jc w:val="center"/>
        <w:outlineLvl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Темы  лекций (6 часов -  3 пары)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F607B" w:rsidTr="00FF607B">
        <w:tc>
          <w:tcPr>
            <w:tcW w:w="4785" w:type="dxa"/>
          </w:tcPr>
          <w:p w:rsidR="00FF607B" w:rsidRPr="00FF607B" w:rsidRDefault="00FF607B" w:rsidP="00FF6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07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FF607B">
              <w:rPr>
                <w:rFonts w:ascii="Times New Roman" w:hAnsi="Times New Roman"/>
                <w:sz w:val="28"/>
                <w:szCs w:val="28"/>
              </w:rPr>
              <w:t xml:space="preserve">Системы сбора и внутрипромыслового транспорта нефти и газа. Измерение количества нефти, газа и воды по скважинам. </w:t>
            </w:r>
            <w:r w:rsidRPr="00FF607B">
              <w:rPr>
                <w:rFonts w:ascii="Times New Roman" w:eastAsia="Calibri" w:hAnsi="Times New Roman"/>
                <w:bCs/>
                <w:sz w:val="28"/>
                <w:szCs w:val="28"/>
              </w:rPr>
              <w:t>Сепарация нефти от газа.</w:t>
            </w:r>
          </w:p>
        </w:tc>
        <w:tc>
          <w:tcPr>
            <w:tcW w:w="4786" w:type="dxa"/>
          </w:tcPr>
          <w:p w:rsidR="00FF607B" w:rsidRPr="00FF607B" w:rsidRDefault="00FF607B" w:rsidP="00FF6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7B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FF607B" w:rsidTr="00FF607B">
        <w:tc>
          <w:tcPr>
            <w:tcW w:w="4785" w:type="dxa"/>
          </w:tcPr>
          <w:p w:rsidR="00FF607B" w:rsidRPr="00FF607B" w:rsidRDefault="00FF607B" w:rsidP="00FF607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607B">
              <w:rPr>
                <w:rFonts w:ascii="Times New Roman" w:hAnsi="Times New Roman"/>
                <w:sz w:val="28"/>
                <w:szCs w:val="28"/>
              </w:rPr>
              <w:t>2. Промысловые трубопроводы. Подготовка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607B">
              <w:rPr>
                <w:rFonts w:ascii="Times New Roman" w:hAnsi="Times New Roman"/>
                <w:sz w:val="28"/>
                <w:szCs w:val="28"/>
              </w:rPr>
              <w:t>нефти. Нефтяные резервуары и насосные станции</w:t>
            </w:r>
          </w:p>
        </w:tc>
        <w:tc>
          <w:tcPr>
            <w:tcW w:w="4786" w:type="dxa"/>
          </w:tcPr>
          <w:p w:rsidR="00FF607B" w:rsidRPr="00FF607B" w:rsidRDefault="00FF607B" w:rsidP="00FF6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7B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FF607B" w:rsidTr="00FF607B">
        <w:tc>
          <w:tcPr>
            <w:tcW w:w="4785" w:type="dxa"/>
          </w:tcPr>
          <w:p w:rsidR="00FF607B" w:rsidRPr="00FF607B" w:rsidRDefault="00FF607B" w:rsidP="00FF607B">
            <w:pPr>
              <w:rPr>
                <w:rFonts w:ascii="Times New Roman" w:hAnsi="Times New Roman"/>
                <w:sz w:val="28"/>
                <w:szCs w:val="28"/>
              </w:rPr>
            </w:pPr>
            <w:r w:rsidRPr="00FF607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FF607B">
              <w:rPr>
                <w:rFonts w:ascii="Times New Roman" w:hAnsi="Times New Roman"/>
                <w:sz w:val="28"/>
                <w:szCs w:val="28"/>
              </w:rPr>
              <w:t>Подготовка сточных вод к утилизации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F607B">
              <w:rPr>
                <w:rFonts w:ascii="Times New Roman" w:hAnsi="Times New Roman"/>
                <w:sz w:val="28"/>
                <w:szCs w:val="28"/>
              </w:rPr>
              <w:t>Сбор и подготовка нефтяного и природного газа.</w:t>
            </w:r>
          </w:p>
        </w:tc>
        <w:tc>
          <w:tcPr>
            <w:tcW w:w="4786" w:type="dxa"/>
          </w:tcPr>
          <w:p w:rsidR="00FF607B" w:rsidRDefault="00FF607B" w:rsidP="00FF60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F607B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</w:tbl>
    <w:p w:rsidR="00FF607B" w:rsidRDefault="00FF607B" w:rsidP="00FF607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9490C" w:rsidRDefault="0069490C" w:rsidP="00FF60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490C" w:rsidRDefault="0069490C" w:rsidP="00FF60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490C" w:rsidRDefault="0069490C" w:rsidP="00FF60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490C" w:rsidRDefault="0069490C" w:rsidP="00FF60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490C" w:rsidRDefault="0069490C" w:rsidP="00FF60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490C" w:rsidRDefault="0069490C" w:rsidP="00FF60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490C" w:rsidRDefault="0069490C" w:rsidP="00FF60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490C" w:rsidRDefault="0069490C" w:rsidP="00FF60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607B" w:rsidRPr="004E4FAC" w:rsidRDefault="00FF607B" w:rsidP="0069490C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E4FAC">
        <w:rPr>
          <w:rFonts w:ascii="Times New Roman" w:hAnsi="Times New Roman" w:cs="Times New Roman"/>
          <w:b/>
          <w:sz w:val="32"/>
          <w:szCs w:val="32"/>
        </w:rPr>
        <w:lastRenderedPageBreak/>
        <w:t>Практическая работа</w:t>
      </w:r>
      <w:r w:rsidR="004E4FAC" w:rsidRPr="004E4FA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(2 </w:t>
      </w:r>
      <w:r w:rsidR="004E4FAC" w:rsidRPr="004E4FAC">
        <w:rPr>
          <w:rFonts w:ascii="Times New Roman" w:hAnsi="Times New Roman" w:cs="Times New Roman"/>
          <w:b/>
          <w:sz w:val="32"/>
          <w:szCs w:val="32"/>
        </w:rPr>
        <w:t>часа</w:t>
      </w:r>
      <w:r w:rsidR="004E4FAC">
        <w:rPr>
          <w:rFonts w:ascii="Times New Roman" w:hAnsi="Times New Roman" w:cs="Times New Roman"/>
          <w:b/>
          <w:sz w:val="32"/>
          <w:szCs w:val="32"/>
        </w:rPr>
        <w:t xml:space="preserve"> – 1 пара</w:t>
      </w:r>
      <w:r w:rsidR="004E4FAC" w:rsidRPr="004E4FAC">
        <w:rPr>
          <w:rFonts w:ascii="Times New Roman" w:hAnsi="Times New Roman" w:cs="Times New Roman"/>
          <w:b/>
          <w:sz w:val="32"/>
          <w:szCs w:val="32"/>
          <w:lang w:val="en-US"/>
        </w:rPr>
        <w:t>)</w:t>
      </w:r>
    </w:p>
    <w:p w:rsidR="004E4FAC" w:rsidRPr="00DF5698" w:rsidRDefault="004E4FAC" w:rsidP="0069490C">
      <w:pPr>
        <w:ind w:left="1134" w:right="1134"/>
        <w:jc w:val="center"/>
        <w:rPr>
          <w:rFonts w:ascii="Times New Roman" w:hAnsi="Times New Roman"/>
          <w:b/>
          <w:sz w:val="28"/>
          <w:szCs w:val="28"/>
        </w:rPr>
      </w:pPr>
      <w:r w:rsidRPr="00DF5698">
        <w:rPr>
          <w:rFonts w:ascii="Times New Roman" w:hAnsi="Times New Roman"/>
          <w:b/>
          <w:sz w:val="28"/>
          <w:szCs w:val="28"/>
        </w:rPr>
        <w:t>Расчет сепараторов на пропускную способность по газу и жидкости</w:t>
      </w:r>
    </w:p>
    <w:p w:rsidR="0069490C" w:rsidRDefault="004E4FAC" w:rsidP="006949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F02">
        <w:rPr>
          <w:rFonts w:ascii="Times New Roman" w:hAnsi="Times New Roman"/>
          <w:sz w:val="28"/>
          <w:szCs w:val="28"/>
        </w:rPr>
        <w:t>Состав фаз</w:t>
      </w:r>
      <w:r w:rsidR="00FF7C03">
        <w:rPr>
          <w:rFonts w:ascii="Times New Roman" w:hAnsi="Times New Roman"/>
          <w:sz w:val="28"/>
          <w:szCs w:val="28"/>
        </w:rPr>
        <w:t xml:space="preserve"> </w:t>
      </w:r>
      <w:r w:rsidRPr="00420F02">
        <w:rPr>
          <w:rFonts w:ascii="Times New Roman" w:hAnsi="Times New Roman"/>
          <w:sz w:val="28"/>
          <w:szCs w:val="28"/>
        </w:rPr>
        <w:t>(газ, нефть), которые выделяются в сепараторе, можно регулировать изменением давления и температуры сепарации</w:t>
      </w:r>
      <w:r w:rsidR="0069490C">
        <w:rPr>
          <w:rFonts w:ascii="Times New Roman" w:hAnsi="Times New Roman"/>
          <w:sz w:val="28"/>
          <w:szCs w:val="28"/>
        </w:rPr>
        <w:t>.</w:t>
      </w:r>
    </w:p>
    <w:p w:rsidR="0069490C" w:rsidRDefault="004E4FAC" w:rsidP="006949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F02">
        <w:rPr>
          <w:rFonts w:ascii="Times New Roman" w:hAnsi="Times New Roman"/>
          <w:sz w:val="28"/>
          <w:szCs w:val="28"/>
        </w:rPr>
        <w:t>Выпадение капелек и твердых частиц из газа в гравитационном сепараторе происходит в основном по двум причинам: вследствие резкого снижения скорости газового потока и вследствие разности плотностей газовой и жидкой фаз.</w:t>
      </w:r>
    </w:p>
    <w:p w:rsidR="004E4FAC" w:rsidRPr="00420F02" w:rsidRDefault="0069490C" w:rsidP="006949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4E4FAC" w:rsidRPr="00420F02">
        <w:rPr>
          <w:rFonts w:ascii="Times New Roman" w:hAnsi="Times New Roman"/>
          <w:sz w:val="28"/>
          <w:szCs w:val="28"/>
        </w:rPr>
        <w:t>ля эффективной сепарации необходимо, чтобы расчетная скорость движения газового потока в сепараторе была меньше скорости осаждения жидких и твердых частиц, движущихся под действием силы тяжести во встречном потоке газа, то есть</w:t>
      </w:r>
    </w:p>
    <w:p w:rsidR="004E4FAC" w:rsidRPr="000A048B" w:rsidRDefault="00E41569" w:rsidP="0069490C">
      <w:pPr>
        <w:tabs>
          <w:tab w:val="left" w:pos="5760"/>
        </w:tabs>
        <w:jc w:val="center"/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υ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г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</w:rPr>
            <m:t>&lt;</m:t>
          </m:r>
          <m:sSub>
            <m:sSubPr>
              <m:ctrlPr>
                <w:rPr>
                  <w:rFonts w:ascii="Cambria Math" w:eastAsia="Times New Roman" w:hAnsi="Cambria Math"/>
                  <w:b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u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ч</m:t>
              </m:r>
            </m:sub>
          </m:sSub>
        </m:oMath>
      </m:oMathPara>
    </w:p>
    <w:p w:rsidR="004E4FAC" w:rsidRPr="00420F02" w:rsidRDefault="0069490C" w:rsidP="006949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E4FAC" w:rsidRPr="00420F02">
        <w:rPr>
          <w:rFonts w:ascii="Times New Roman" w:hAnsi="Times New Roman"/>
          <w:sz w:val="28"/>
          <w:szCs w:val="28"/>
        </w:rPr>
        <w:t>Скорость осаждения капельки жидкост</w:t>
      </w:r>
      <w:proofErr w:type="gramStart"/>
      <w:r w:rsidR="004E4FAC" w:rsidRPr="00420F02">
        <w:rPr>
          <w:rFonts w:ascii="Times New Roman" w:hAnsi="Times New Roman"/>
          <w:sz w:val="28"/>
          <w:szCs w:val="28"/>
        </w:rPr>
        <w:t>и(</w:t>
      </w:r>
      <w:proofErr w:type="gramEnd"/>
      <w:r w:rsidR="004E4FAC" w:rsidRPr="00420F02">
        <w:rPr>
          <w:rFonts w:ascii="Times New Roman" w:hAnsi="Times New Roman"/>
          <w:sz w:val="28"/>
          <w:szCs w:val="28"/>
        </w:rPr>
        <w:t>твердой частицы), имеющей форму шара, можно определить по формуле Стокса.</w:t>
      </w:r>
    </w:p>
    <w:p w:rsidR="004E4FAC" w:rsidRDefault="00E41569" w:rsidP="0069490C">
      <w:pPr>
        <w:tabs>
          <w:tab w:val="left" w:pos="5760"/>
        </w:tabs>
        <w:jc w:val="center"/>
        <w:rPr>
          <w:rFonts w:ascii="Times New Roman" w:hAnsi="Times New Roman"/>
          <w:b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32"/>
                <w:szCs w:val="24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eastAsia="Times New Roman" w:hAnsi="Cambria Math"/>
                <w:sz w:val="32"/>
                <w:szCs w:val="24"/>
                <w:lang w:val="en-US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24"/>
              </w:rPr>
              <m:t>ч</m:t>
            </m:r>
          </m:sub>
        </m:sSub>
        <m:r>
          <m:rPr>
            <m:sty m:val="bi"/>
          </m:rPr>
          <w:rPr>
            <w:rFonts w:ascii="Cambria Math" w:hAnsi="Cambria Math"/>
            <w:sz w:val="32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6"/>
                <w:szCs w:val="24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b/>
                    <w:sz w:val="36"/>
                    <w:szCs w:val="24"/>
                    <w:lang w:val="en-US"/>
                  </w:rPr>
                </m:ctrlPr>
              </m:sSubSupPr>
              <m:e>
                <m:r>
                  <m:rPr>
                    <m:sty m:val="b"/>
                  </m:rPr>
                  <w:rPr>
                    <w:rFonts w:ascii="Cambria Math" w:hAnsi="Cambria Math"/>
                    <w:sz w:val="36"/>
                    <w:szCs w:val="24"/>
                    <w:lang w:val="en-US"/>
                  </w:rPr>
                  <m:t>d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36"/>
                    <w:szCs w:val="24"/>
                  </w:rPr>
                  <m:t>н</m:t>
                </m:r>
              </m:sub>
              <m:sup>
                <m:r>
                  <m:rPr>
                    <m:sty m:val="b"/>
                  </m:rPr>
                  <w:rPr>
                    <w:rFonts w:ascii="Cambria Math" w:hAnsi="Cambria Math"/>
                    <w:sz w:val="36"/>
                    <w:szCs w:val="24"/>
                  </w:rPr>
                  <m:t>2</m:t>
                </m:r>
              </m:sup>
            </m:sSubSup>
            <m:r>
              <m:rPr>
                <m:sty m:val="b"/>
              </m:rPr>
              <w:rPr>
                <w:rFonts w:ascii="Cambria Math" w:hAnsi="Cambria Math"/>
                <w:sz w:val="36"/>
                <w:szCs w:val="24"/>
              </w:rPr>
              <m:t>·(</m:t>
            </m:r>
            <m:sSub>
              <m:sSubPr>
                <m:ctrlPr>
                  <w:rPr>
                    <w:rFonts w:ascii="Cambria Math" w:hAnsi="Cambria Math"/>
                    <w:b/>
                    <w:sz w:val="36"/>
                    <w:szCs w:val="24"/>
                    <w:lang w:val="en-US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36"/>
                    <w:szCs w:val="24"/>
                    <w:lang w:val="en-US"/>
                  </w:rPr>
                  <m:t>ρ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36"/>
                    <w:szCs w:val="24"/>
                  </w:rPr>
                  <m:t>н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36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sz w:val="36"/>
                    <w:szCs w:val="24"/>
                    <w:lang w:val="en-US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36"/>
                    <w:szCs w:val="24"/>
                    <w:lang w:val="en-US"/>
                  </w:rPr>
                  <m:t>ρ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36"/>
                    <w:szCs w:val="24"/>
                  </w:rPr>
                  <m:t>г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36"/>
                <w:szCs w:val="24"/>
              </w:rPr>
              <m:t>)·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4"/>
              </w:rPr>
              <m:t>g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24"/>
              </w:rPr>
              <m:t>18</m:t>
            </m:r>
            <m:sSub>
              <m:sSubPr>
                <m:ctrlPr>
                  <w:rPr>
                    <w:rFonts w:ascii="Cambria Math" w:hAnsi="Cambria Math"/>
                    <w:b/>
                    <w:sz w:val="36"/>
                    <w:szCs w:val="24"/>
                    <w:lang w:val="en-US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36"/>
                    <w:szCs w:val="24"/>
                    <w:lang w:val="en-US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24"/>
                  </w:rPr>
                  <m:t>г</m:t>
                </m:r>
              </m:sub>
            </m:sSub>
          </m:den>
        </m:f>
      </m:oMath>
      <w:r w:rsidR="004E4FAC" w:rsidRPr="00DF32FC">
        <w:rPr>
          <w:rFonts w:ascii="Times New Roman" w:hAnsi="Times New Roman"/>
          <w:b/>
          <w:sz w:val="24"/>
          <w:szCs w:val="24"/>
        </w:rPr>
        <w:t>(1)</w:t>
      </w:r>
    </w:p>
    <w:p w:rsidR="004E4FAC" w:rsidRPr="00DF32FC" w:rsidRDefault="004E4FAC" w:rsidP="0069490C">
      <w:pPr>
        <w:tabs>
          <w:tab w:val="left" w:pos="576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E4FAC" w:rsidRPr="00DF5698" w:rsidRDefault="004E4FAC" w:rsidP="0069490C">
      <w:pPr>
        <w:tabs>
          <w:tab w:val="left" w:pos="576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4"/>
        </w:rPr>
      </w:pPr>
      <w:r w:rsidRPr="00DF5698">
        <w:rPr>
          <w:rFonts w:ascii="Times New Roman" w:hAnsi="Times New Roman"/>
          <w:sz w:val="28"/>
          <w:szCs w:val="24"/>
        </w:rPr>
        <w:t xml:space="preserve">Где,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4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eastAsia="Times New Roman" w:hAnsi="Cambria Math"/>
                <w:sz w:val="28"/>
                <w:szCs w:val="24"/>
                <w:lang w:val="en-US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4"/>
              </w:rPr>
              <m:t>ч</m:t>
            </m:r>
          </m:sub>
        </m:sSub>
      </m:oMath>
      <w:r w:rsidRPr="00DF5698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DF5698">
        <w:rPr>
          <w:rFonts w:ascii="Times New Roman" w:hAnsi="Times New Roman"/>
          <w:sz w:val="28"/>
          <w:szCs w:val="24"/>
        </w:rPr>
        <w:t>-с</w:t>
      </w:r>
      <w:proofErr w:type="gramEnd"/>
      <w:r w:rsidRPr="00DF5698">
        <w:rPr>
          <w:rFonts w:ascii="Times New Roman" w:hAnsi="Times New Roman"/>
          <w:sz w:val="28"/>
          <w:szCs w:val="24"/>
        </w:rPr>
        <w:t>корость осаждения частицы, м/с</w:t>
      </w:r>
    </w:p>
    <w:p w:rsidR="004E4FAC" w:rsidRPr="00DF5698" w:rsidRDefault="00E41569" w:rsidP="0069490C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sz w:val="28"/>
                <w:szCs w:val="24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4"/>
                <w:lang w:val="en-US"/>
              </w:rPr>
              <m:t>d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8"/>
                <w:szCs w:val="24"/>
              </w:rPr>
              <m:t>н</m:t>
            </m:r>
          </m:sub>
        </m:sSub>
      </m:oMath>
      <w:r w:rsidR="004E4FAC" w:rsidRPr="00DF5698">
        <w:rPr>
          <w:rFonts w:ascii="Times New Roman" w:hAnsi="Times New Roman"/>
          <w:b/>
          <w:i/>
          <w:sz w:val="28"/>
          <w:szCs w:val="24"/>
        </w:rPr>
        <w:t xml:space="preserve"> – </w:t>
      </w:r>
      <w:r w:rsidR="004E4FAC" w:rsidRPr="00DF5698">
        <w:rPr>
          <w:rFonts w:ascii="Times New Roman" w:hAnsi="Times New Roman"/>
          <w:sz w:val="28"/>
          <w:szCs w:val="24"/>
        </w:rPr>
        <w:t>расчетный диаметр частиц</w:t>
      </w:r>
      <w:proofErr w:type="gramStart"/>
      <w:r w:rsidR="004E4FAC" w:rsidRPr="00DF5698">
        <w:rPr>
          <w:rFonts w:ascii="Times New Roman" w:hAnsi="Times New Roman"/>
          <w:sz w:val="28"/>
          <w:szCs w:val="24"/>
        </w:rPr>
        <w:t>ы(</w:t>
      </w:r>
      <w:proofErr w:type="gramEnd"/>
      <w:r w:rsidR="004E4FAC" w:rsidRPr="00DF5698">
        <w:rPr>
          <w:rFonts w:ascii="Times New Roman" w:hAnsi="Times New Roman"/>
          <w:sz w:val="28"/>
          <w:szCs w:val="24"/>
        </w:rPr>
        <w:t>капельки нефти),м</w:t>
      </w:r>
    </w:p>
    <w:p w:rsidR="004E4FAC" w:rsidRPr="00DF5698" w:rsidRDefault="00E41569" w:rsidP="0069490C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sz w:val="28"/>
                <w:szCs w:val="24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4"/>
                <w:lang w:val="en-US"/>
              </w:rPr>
              <m:t>ρ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8"/>
                <w:szCs w:val="24"/>
              </w:rPr>
              <m:t>н</m:t>
            </m:r>
          </m:sub>
        </m:sSub>
        <m:r>
          <m:rPr>
            <m:sty m:val="b"/>
          </m:rPr>
          <w:rPr>
            <w:rFonts w:ascii="Cambria Math" w:hAnsi="Cambria Math"/>
            <w:sz w:val="28"/>
            <w:szCs w:val="24"/>
          </w:rPr>
          <m:t xml:space="preserve">и </m:t>
        </m:r>
        <m:sSub>
          <m:sSubPr>
            <m:ctrlPr>
              <w:rPr>
                <w:rFonts w:ascii="Cambria Math" w:hAnsi="Cambria Math"/>
                <w:b/>
                <w:sz w:val="28"/>
                <w:szCs w:val="24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4"/>
                <w:lang w:val="en-US"/>
              </w:rPr>
              <m:t>ρ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8"/>
                <w:szCs w:val="24"/>
              </w:rPr>
              <m:t>г</m:t>
            </m:r>
          </m:sub>
        </m:sSub>
      </m:oMath>
      <w:r w:rsidR="004E4FAC" w:rsidRPr="00DF5698">
        <w:rPr>
          <w:rFonts w:ascii="Times New Roman" w:hAnsi="Times New Roman"/>
          <w:b/>
          <w:i/>
          <w:sz w:val="28"/>
          <w:szCs w:val="24"/>
        </w:rPr>
        <w:t xml:space="preserve"> –</w:t>
      </w:r>
      <w:r w:rsidR="004E4FAC" w:rsidRPr="00DF5698">
        <w:rPr>
          <w:rFonts w:ascii="Times New Roman" w:hAnsi="Times New Roman"/>
          <w:sz w:val="28"/>
          <w:szCs w:val="24"/>
        </w:rPr>
        <w:t xml:space="preserve"> соответственно плотность нефти и газа в условиях сепаратора, </w:t>
      </w:r>
      <w:proofErr w:type="gramStart"/>
      <w:r w:rsidR="004E4FAC" w:rsidRPr="00DF5698">
        <w:rPr>
          <w:rFonts w:ascii="Times New Roman" w:hAnsi="Times New Roman"/>
          <w:sz w:val="28"/>
          <w:szCs w:val="24"/>
        </w:rPr>
        <w:t>кг</w:t>
      </w:r>
      <w:proofErr w:type="gramEnd"/>
      <w:r w:rsidR="004E4FAC" w:rsidRPr="00DF5698">
        <w:rPr>
          <w:rFonts w:ascii="Times New Roman" w:hAnsi="Times New Roman"/>
          <w:sz w:val="28"/>
          <w:szCs w:val="24"/>
        </w:rPr>
        <w:t>/</w:t>
      </w:r>
      <m:oMath>
        <m:sSup>
          <m:sSupPr>
            <m:ctrlPr>
              <w:rPr>
                <w:rFonts w:ascii="Cambria Math" w:hAnsi="Cambria Math"/>
                <w:b/>
                <w:sz w:val="28"/>
                <w:szCs w:val="24"/>
                <w:lang w:val="en-US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4"/>
              </w:rPr>
              <m:t>м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8"/>
                <w:szCs w:val="24"/>
              </w:rPr>
              <m:t>2</m:t>
            </m:r>
          </m:sup>
        </m:sSup>
      </m:oMath>
    </w:p>
    <w:p w:rsidR="004E4FAC" w:rsidRPr="00DF5698" w:rsidRDefault="004E4FAC" w:rsidP="0069490C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m:oMath>
        <m:r>
          <m:rPr>
            <m:sty m:val="bi"/>
          </m:rPr>
          <w:rPr>
            <w:rFonts w:ascii="Cambria Math" w:eastAsia="Times New Roman" w:hAnsi="Cambria Math"/>
            <w:sz w:val="28"/>
            <w:szCs w:val="24"/>
          </w:rPr>
          <m:t>g</m:t>
        </m:r>
      </m:oMath>
      <w:r w:rsidRPr="00DF5698">
        <w:rPr>
          <w:rFonts w:ascii="Times New Roman" w:hAnsi="Times New Roman"/>
          <w:b/>
          <w:i/>
          <w:sz w:val="28"/>
          <w:szCs w:val="24"/>
        </w:rPr>
        <w:t xml:space="preserve"> – </w:t>
      </w:r>
      <w:r w:rsidRPr="00DF5698">
        <w:rPr>
          <w:rFonts w:ascii="Times New Roman" w:hAnsi="Times New Roman"/>
          <w:sz w:val="28"/>
          <w:szCs w:val="24"/>
        </w:rPr>
        <w:t xml:space="preserve">ускорение свободного падения, </w:t>
      </w:r>
      <w:proofErr w:type="gramStart"/>
      <w:r w:rsidRPr="00DF5698">
        <w:rPr>
          <w:rFonts w:ascii="Times New Roman" w:hAnsi="Times New Roman"/>
          <w:sz w:val="28"/>
          <w:szCs w:val="24"/>
        </w:rPr>
        <w:t>м</w:t>
      </w:r>
      <w:proofErr w:type="gramEnd"/>
      <w:r w:rsidRPr="00DF5698">
        <w:rPr>
          <w:rFonts w:ascii="Times New Roman" w:hAnsi="Times New Roman"/>
          <w:sz w:val="28"/>
          <w:szCs w:val="24"/>
        </w:rPr>
        <w:t>/</w:t>
      </w:r>
      <m:oMath>
        <m:sSup>
          <m:sSupPr>
            <m:ctrlPr>
              <w:rPr>
                <w:rFonts w:ascii="Cambria Math" w:hAnsi="Cambria Math"/>
                <w:b/>
                <w:sz w:val="28"/>
                <w:szCs w:val="24"/>
                <w:lang w:val="en-US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4"/>
              </w:rPr>
              <m:t>с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8"/>
                <w:szCs w:val="24"/>
              </w:rPr>
              <m:t>2</m:t>
            </m:r>
          </m:sup>
        </m:sSup>
      </m:oMath>
      <w:r w:rsidRPr="00DF5698">
        <w:rPr>
          <w:rFonts w:ascii="Times New Roman" w:hAnsi="Times New Roman"/>
          <w:b/>
          <w:sz w:val="28"/>
          <w:szCs w:val="24"/>
        </w:rPr>
        <w:t>,</w:t>
      </w:r>
      <m:oMath>
        <m:r>
          <m:rPr>
            <m:sty m:val="bi"/>
          </m:rPr>
          <w:rPr>
            <w:rFonts w:ascii="Cambria Math" w:eastAsia="Times New Roman" w:hAnsi="Cambria Math"/>
            <w:sz w:val="28"/>
            <w:szCs w:val="24"/>
          </w:rPr>
          <m:t>g</m:t>
        </m:r>
      </m:oMath>
      <w:r w:rsidRPr="00DF5698">
        <w:rPr>
          <w:rFonts w:ascii="Times New Roman" w:hAnsi="Times New Roman"/>
          <w:b/>
          <w:sz w:val="28"/>
          <w:szCs w:val="24"/>
        </w:rPr>
        <w:t xml:space="preserve"> =9,81</w:t>
      </w:r>
    </w:p>
    <w:p w:rsidR="004E4FAC" w:rsidRPr="00DF5698" w:rsidRDefault="00E41569" w:rsidP="0069490C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sz w:val="28"/>
                <w:szCs w:val="24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4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г</m:t>
            </m:r>
          </m:sub>
        </m:sSub>
      </m:oMath>
      <w:r w:rsidR="004E4FAC" w:rsidRPr="00DF5698">
        <w:rPr>
          <w:rFonts w:ascii="Times New Roman" w:hAnsi="Times New Roman"/>
          <w:b/>
          <w:i/>
          <w:sz w:val="28"/>
          <w:szCs w:val="24"/>
        </w:rPr>
        <w:t xml:space="preserve"> – </w:t>
      </w:r>
      <w:r w:rsidR="004E4FAC" w:rsidRPr="00DF5698">
        <w:rPr>
          <w:rFonts w:ascii="Times New Roman" w:hAnsi="Times New Roman"/>
          <w:sz w:val="28"/>
          <w:szCs w:val="24"/>
        </w:rPr>
        <w:t>динамическая вязкость газа в условиях сепаратора, Па</w:t>
      </w:r>
      <w:r w:rsidR="00FF7C03" w:rsidRPr="00E41569">
        <w:rPr>
          <w:position w:val="-1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72&quot;/&gt;&lt;w:doNotEmbedSystemFonts/&gt;&lt;w:proofState w:grammar=&quot;clean&quot;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9282B&quot;/&gt;&lt;wsp:rsid wsp:val=&quot;000112C4&quot;/&gt;&lt;wsp:rsid wsp:val=&quot;00075FE9&quot;/&gt;&lt;wsp:rsid wsp:val=&quot;00092ED5&quot;/&gt;&lt;wsp:rsid wsp:val=&quot;000B2152&quot;/&gt;&lt;wsp:rsid wsp:val=&quot;000D13CB&quot;/&gt;&lt;wsp:rsid wsp:val=&quot;00133E11&quot;/&gt;&lt;wsp:rsid wsp:val=&quot;0016526C&quot;/&gt;&lt;wsp:rsid wsp:val=&quot;00194640&quot;/&gt;&lt;wsp:rsid wsp:val=&quot;001C6608&quot;/&gt;&lt;wsp:rsid wsp:val=&quot;001F0D1E&quot;/&gt;&lt;wsp:rsid wsp:val=&quot;001F3319&quot;/&gt;&lt;wsp:rsid wsp:val=&quot;002057D8&quot;/&gt;&lt;wsp:rsid wsp:val=&quot;00207F36&quot;/&gt;&lt;wsp:rsid wsp:val=&quot;002567A4&quot;/&gt;&lt;wsp:rsid wsp:val=&quot;00286B1D&quot;/&gt;&lt;wsp:rsid wsp:val=&quot;0029423F&quot;/&gt;&lt;wsp:rsid wsp:val=&quot;002E0C15&quot;/&gt;&lt;wsp:rsid wsp:val=&quot;002F7971&quot;/&gt;&lt;wsp:rsid wsp:val=&quot;00355731&quot;/&gt;&lt;wsp:rsid wsp:val=&quot;003B0F48&quot;/&gt;&lt;wsp:rsid wsp:val=&quot;003E7D64&quot;/&gt;&lt;wsp:rsid wsp:val=&quot;00405127&quot;/&gt;&lt;wsp:rsid wsp:val=&quot;004A3B4D&quot;/&gt;&lt;wsp:rsid wsp:val=&quot;004B2524&quot;/&gt;&lt;wsp:rsid wsp:val=&quot;004B5EC8&quot;/&gt;&lt;wsp:rsid wsp:val=&quot;00541FFD&quot;/&gt;&lt;wsp:rsid wsp:val=&quot;00580629&quot;/&gt;&lt;wsp:rsid wsp:val=&quot;005906BC&quot;/&gt;&lt;wsp:rsid wsp:val=&quot;0059282B&quot;/&gt;&lt;wsp:rsid wsp:val=&quot;005A49C4&quot;/&gt;&lt;wsp:rsid wsp:val=&quot;005C573F&quot;/&gt;&lt;wsp:rsid wsp:val=&quot;005D78D1&quot;/&gt;&lt;wsp:rsid wsp:val=&quot;00636E00&quot;/&gt;&lt;wsp:rsid wsp:val=&quot;00637FF4&quot;/&gt;&lt;wsp:rsid wsp:val=&quot;006412F0&quot;/&gt;&lt;wsp:rsid wsp:val=&quot;006767AA&quot;/&gt;&lt;wsp:rsid wsp:val=&quot;00687A84&quot;/&gt;&lt;wsp:rsid wsp:val=&quot;00687E62&quot;/&gt;&lt;wsp:rsid wsp:val=&quot;00695C8D&quot;/&gt;&lt;wsp:rsid wsp:val=&quot;00774CEF&quot;/&gt;&lt;wsp:rsid wsp:val=&quot;0078480D&quot;/&gt;&lt;wsp:rsid wsp:val=&quot;007C0265&quot;/&gt;&lt;wsp:rsid wsp:val=&quot;007E7CCB&quot;/&gt;&lt;wsp:rsid wsp:val=&quot;007F09B9&quot;/&gt;&lt;wsp:rsid wsp:val=&quot;00851DCA&quot;/&gt;&lt;wsp:rsid wsp:val=&quot;00854961&quot;/&gt;&lt;wsp:rsid wsp:val=&quot;00872AA9&quot;/&gt;&lt;wsp:rsid wsp:val=&quot;00887817&quot;/&gt;&lt;wsp:rsid wsp:val=&quot;00897A2E&quot;/&gt;&lt;wsp:rsid wsp:val=&quot;008B036A&quot;/&gt;&lt;wsp:rsid wsp:val=&quot;008E27CD&quot;/&gt;&lt;wsp:rsid wsp:val=&quot;00936C48&quot;/&gt;&lt;wsp:rsid wsp:val=&quot;0097559F&quot;/&gt;&lt;wsp:rsid wsp:val=&quot;009F1FDA&quot;/&gt;&lt;wsp:rsid wsp:val=&quot;00A31A64&quot;/&gt;&lt;wsp:rsid wsp:val=&quot;00A7683B&quot;/&gt;&lt;wsp:rsid wsp:val=&quot;00AF386C&quot;/&gt;&lt;wsp:rsid wsp:val=&quot;00B02830&quot;/&gt;&lt;wsp:rsid wsp:val=&quot;00B51677&quot;/&gt;&lt;wsp:rsid wsp:val=&quot;00BA2D72&quot;/&gt;&lt;wsp:rsid wsp:val=&quot;00BD3563&quot;/&gt;&lt;wsp:rsid wsp:val=&quot;00BE72E4&quot;/&gt;&lt;wsp:rsid wsp:val=&quot;00C1142A&quot;/&gt;&lt;wsp:rsid wsp:val=&quot;00C20DCC&quot;/&gt;&lt;wsp:rsid wsp:val=&quot;00C40B46&quot;/&gt;&lt;wsp:rsid wsp:val=&quot;00C72469&quot;/&gt;&lt;wsp:rsid wsp:val=&quot;00C915E3&quot;/&gt;&lt;wsp:rsid wsp:val=&quot;00CD4732&quot;/&gt;&lt;wsp:rsid wsp:val=&quot;00CE16CA&quot;/&gt;&lt;wsp:rsid wsp:val=&quot;00CF4045&quot;/&gt;&lt;wsp:rsid wsp:val=&quot;00CF710E&quot;/&gt;&lt;wsp:rsid wsp:val=&quot;00D5358C&quot;/&gt;&lt;wsp:rsid wsp:val=&quot;00D578C9&quot;/&gt;&lt;wsp:rsid wsp:val=&quot;00D724E8&quot;/&gt;&lt;wsp:rsid wsp:val=&quot;00DB67E9&quot;/&gt;&lt;wsp:rsid wsp:val=&quot;00DC7964&quot;/&gt;&lt;wsp:rsid wsp:val=&quot;00E015B4&quot;/&gt;&lt;wsp:rsid wsp:val=&quot;00E04574&quot;/&gt;&lt;wsp:rsid wsp:val=&quot;00E0649B&quot;/&gt;&lt;wsp:rsid wsp:val=&quot;00E13D31&quot;/&gt;&lt;wsp:rsid wsp:val=&quot;00E15EA3&quot;/&gt;&lt;wsp:rsid wsp:val=&quot;00E34F67&quot;/&gt;&lt;wsp:rsid wsp:val=&quot;00E8676F&quot;/&gt;&lt;wsp:rsid wsp:val=&quot;00EB4370&quot;/&gt;&lt;wsp:rsid wsp:val=&quot;00EF0BFD&quot;/&gt;&lt;wsp:rsid wsp:val=&quot;00F05713&quot;/&gt;&lt;wsp:rsid wsp:val=&quot;00F1372F&quot;/&gt;&lt;wsp:rsid wsp:val=&quot;00F17659&quot;/&gt;&lt;wsp:rsid wsp:val=&quot;00F23DC1&quot;/&gt;&lt;wsp:rsid wsp:val=&quot;00F84A83&quot;/&gt;&lt;wsp:rsid wsp:val=&quot;00F873D0&quot;/&gt;&lt;wsp:rsid wsp:val=&quot;00FB4AA2&quot;/&gt;&lt;wsp:rsid wsp:val=&quot;00FB4F7B&quot;/&gt;&lt;wsp:rsid wsp:val=&quot;00FC6057&quot;/&gt;&lt;wsp:rsid wsp:val=&quot;00FE5139&quot;/&gt;&lt;/wsp:rsids&gt;&lt;/w:docPr&gt;&lt;w:body&gt;&lt;w:p wsp:rsidR=&quot;00000000&quot; wsp:rsidRDefault=&quot;007C0265&quot;&gt;&lt;m:oMathPara&gt;&lt;m:oMath&gt;&lt;m:r&gt;&lt;m:rPr&gt;&lt;m:sty m:val=&quot;b&quot;/&gt;&lt;/m:rPr&gt;&lt;w:rPr&gt;&lt;w:rFonts w:ascii=&quot;Cambria Math&quot; w:h-ansi=&quot;Cambria Math&quot;/&gt;&lt;wx:font wx:val=&quot;Cambria Math&quot;/&gt;&lt;w:b/&gt;&lt;w:sz w:val=&quot;28&quot;/&gt;&lt;w:sz-cs w:val=&quot;24&quot;/&gt;&lt;/w:rPr&gt;&lt;m:t&gt;В·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" o:title="" chromakey="white"/>
          </v:shape>
        </w:pict>
      </w:r>
      <w:proofErr w:type="gramStart"/>
      <w:r w:rsidR="004E4FAC" w:rsidRPr="00DF5698">
        <w:rPr>
          <w:rFonts w:ascii="Times New Roman" w:hAnsi="Times New Roman"/>
          <w:b/>
          <w:sz w:val="28"/>
          <w:szCs w:val="24"/>
        </w:rPr>
        <w:t>с</w:t>
      </w:r>
      <w:proofErr w:type="gramEnd"/>
    </w:p>
    <w:p w:rsidR="004E4FAC" w:rsidRPr="003D39AB" w:rsidRDefault="004E4FAC" w:rsidP="0069490C">
      <w:pPr>
        <w:tabs>
          <w:tab w:val="left" w:pos="5760"/>
        </w:tabs>
        <w:spacing w:after="0" w:line="240" w:lineRule="auto"/>
        <w:rPr>
          <w:rFonts w:ascii="Times New Roman" w:hAnsi="Times New Roman"/>
          <w:b/>
          <w:i/>
          <w:sz w:val="44"/>
          <w:szCs w:val="28"/>
        </w:rPr>
      </w:pPr>
    </w:p>
    <w:p w:rsidR="004E4FAC" w:rsidRPr="003D39AB" w:rsidRDefault="004E4FAC" w:rsidP="0069490C">
      <w:pPr>
        <w:spacing w:line="360" w:lineRule="auto"/>
        <w:rPr>
          <w:rFonts w:ascii="Times New Roman" w:hAnsi="Times New Roman"/>
          <w:sz w:val="28"/>
          <w:szCs w:val="28"/>
        </w:rPr>
      </w:pPr>
      <w:r w:rsidRPr="003D39AB">
        <w:rPr>
          <w:rFonts w:ascii="Times New Roman" w:hAnsi="Times New Roman"/>
          <w:sz w:val="28"/>
          <w:szCs w:val="28"/>
        </w:rPr>
        <w:t>Плотность газа в условиях сепаратора определяем по формуле:</w:t>
      </w:r>
    </w:p>
    <w:p w:rsidR="004E4FAC" w:rsidRPr="003D39AB" w:rsidRDefault="00E41569" w:rsidP="0069490C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m:oMath>
        <m:sSub>
          <m:sSubPr>
            <m:ctrlPr>
              <w:rPr>
                <w:rFonts w:ascii="Cambria Math" w:hAnsi="Times New Roman"/>
                <w:b/>
                <w:sz w:val="28"/>
                <w:szCs w:val="24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4"/>
                <w:lang w:val="en-US"/>
              </w:rPr>
              <m:t>ρ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8"/>
                <w:szCs w:val="24"/>
              </w:rPr>
              <m:t>г</m:t>
            </m:r>
          </m:sub>
        </m:sSub>
        <m:r>
          <m:rPr>
            <m:sty m:val="b"/>
          </m:rPr>
          <w:rPr>
            <w:rFonts w:ascii="Cambria Math" w:hAnsi="Times New Roman"/>
            <w:sz w:val="28"/>
            <w:szCs w:val="24"/>
          </w:rPr>
          <m:t>=</m:t>
        </m:r>
        <m:sSub>
          <m:sSubPr>
            <m:ctrlPr>
              <w:rPr>
                <w:rFonts w:ascii="Cambria Math" w:hAnsi="Times New Roman"/>
                <w:b/>
                <w:sz w:val="28"/>
                <w:szCs w:val="24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4"/>
                <w:lang w:val="en-US"/>
              </w:rPr>
              <m:t>ρ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8"/>
                <w:szCs w:val="24"/>
              </w:rPr>
              <m:t>0</m:t>
            </m:r>
          </m:sub>
        </m:sSub>
        <m:f>
          <m:fPr>
            <m:ctrlPr>
              <w:rPr>
                <w:rFonts w:ascii="Cambria Math" w:hAnsi="Times New Roman"/>
                <w:b/>
                <w:sz w:val="36"/>
                <w:szCs w:val="24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Times New Roman"/>
                <w:sz w:val="36"/>
                <w:szCs w:val="24"/>
                <w:lang w:val="en-US"/>
              </w:rPr>
              <m:t>P</m:t>
            </m:r>
          </m:num>
          <m:den>
            <m:sSub>
              <m:sSubPr>
                <m:ctrlPr>
                  <w:rPr>
                    <w:rFonts w:ascii="Cambria Math" w:hAnsi="Times New Roman"/>
                    <w:b/>
                    <w:sz w:val="36"/>
                    <w:szCs w:val="24"/>
                    <w:lang w:val="en-US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36"/>
                    <w:szCs w:val="24"/>
                    <w:lang w:val="en-US"/>
                  </w:rPr>
                  <m:t>P</m:t>
                </m:r>
              </m:e>
              <m:sub>
                <m:r>
                  <m:rPr>
                    <m:sty m:val="b"/>
                  </m:rPr>
                  <w:rPr>
                    <w:rFonts w:ascii="Cambria Math" w:hAnsi="Times New Roman"/>
                    <w:sz w:val="36"/>
                    <w:szCs w:val="24"/>
                  </w:rPr>
                  <m:t>0</m:t>
                </m:r>
              </m:sub>
            </m:sSub>
          </m:den>
        </m:f>
        <m:r>
          <m:rPr>
            <m:sty m:val="b"/>
          </m:rPr>
          <w:rPr>
            <w:rFonts w:ascii="Cambria Math" w:hAnsi="Cambria Math"/>
            <w:sz w:val="36"/>
            <w:szCs w:val="24"/>
          </w:rPr>
          <m:t>·</m:t>
        </m:r>
        <m:f>
          <m:fPr>
            <m:ctrlPr>
              <w:rPr>
                <w:rFonts w:ascii="Cambria Math" w:hAnsi="Times New Roman"/>
                <w:b/>
                <w:sz w:val="36"/>
                <w:szCs w:val="24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Times New Roman"/>
                <w:sz w:val="36"/>
                <w:szCs w:val="24"/>
                <w:lang w:val="en-US"/>
              </w:rPr>
              <m:t>T</m:t>
            </m:r>
          </m:num>
          <m:den>
            <m:sSub>
              <m:sSubPr>
                <m:ctrlPr>
                  <w:rPr>
                    <w:rFonts w:ascii="Cambria Math" w:hAnsi="Times New Roman"/>
                    <w:b/>
                    <w:sz w:val="36"/>
                    <w:szCs w:val="24"/>
                    <w:lang w:val="en-US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36"/>
                    <w:szCs w:val="24"/>
                    <w:lang w:val="en-US"/>
                  </w:rPr>
                  <m:t>T</m:t>
                </m:r>
              </m:e>
              <m:sub>
                <m:r>
                  <m:rPr>
                    <m:sty m:val="b"/>
                  </m:rPr>
                  <w:rPr>
                    <w:rFonts w:ascii="Cambria Math" w:hAnsi="Times New Roman"/>
                    <w:sz w:val="36"/>
                    <w:szCs w:val="24"/>
                  </w:rPr>
                  <m:t>0</m:t>
                </m:r>
              </m:sub>
            </m:sSub>
          </m:den>
        </m:f>
        <m:r>
          <m:rPr>
            <m:sty m:val="b"/>
          </m:rPr>
          <w:rPr>
            <w:rFonts w:ascii="Cambria Math" w:hAnsi="Cambria Math"/>
            <w:sz w:val="36"/>
            <w:szCs w:val="24"/>
          </w:rPr>
          <m:t>·</m:t>
        </m:r>
        <m:f>
          <m:fPr>
            <m:ctrlPr>
              <w:rPr>
                <w:rFonts w:ascii="Cambria Math" w:hAnsi="Times New Roman"/>
                <w:b/>
                <w:sz w:val="36"/>
                <w:szCs w:val="24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Times New Roman"/>
                <w:sz w:val="36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Times New Roman"/>
                <w:sz w:val="36"/>
                <w:szCs w:val="24"/>
                <w:lang w:val="en-US"/>
              </w:rPr>
              <m:t>Z</m:t>
            </m:r>
          </m:den>
        </m:f>
      </m:oMath>
      <w:r w:rsidR="004E4FAC" w:rsidRPr="003D39AB">
        <w:rPr>
          <w:rFonts w:ascii="Times New Roman" w:hAnsi="Times New Roman"/>
          <w:sz w:val="28"/>
          <w:szCs w:val="24"/>
        </w:rPr>
        <w:t xml:space="preserve">,  </w:t>
      </w:r>
      <w:proofErr w:type="gramStart"/>
      <w:r w:rsidR="004E4FAC" w:rsidRPr="003D39AB">
        <w:rPr>
          <w:rFonts w:ascii="Times New Roman" w:hAnsi="Times New Roman"/>
          <w:sz w:val="28"/>
          <w:szCs w:val="24"/>
        </w:rPr>
        <w:t>кг</w:t>
      </w:r>
      <w:proofErr w:type="gramEnd"/>
      <w:r w:rsidR="004E4FAC" w:rsidRPr="003D39AB">
        <w:rPr>
          <w:rFonts w:ascii="Times New Roman" w:hAnsi="Times New Roman"/>
          <w:sz w:val="28"/>
          <w:szCs w:val="24"/>
        </w:rPr>
        <w:t>/</w:t>
      </w:r>
      <m:oMath>
        <m:sSup>
          <m:sSupPr>
            <m:ctrlPr>
              <w:rPr>
                <w:rFonts w:ascii="Cambria Math" w:hAnsi="Times New Roman"/>
                <w:b/>
                <w:sz w:val="28"/>
                <w:szCs w:val="24"/>
                <w:lang w:val="en-US"/>
              </w:rPr>
            </m:ctrlPr>
          </m:sSupPr>
          <m:e>
            <m:r>
              <m:rPr>
                <m:sty m:val="b"/>
              </m:rPr>
              <w:rPr>
                <w:rFonts w:ascii="Cambria Math" w:hAnsi="Times New Roman"/>
                <w:sz w:val="28"/>
                <w:szCs w:val="24"/>
              </w:rPr>
              <m:t>м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8"/>
                <w:szCs w:val="24"/>
              </w:rPr>
              <m:t>3</m:t>
            </m:r>
          </m:sup>
        </m:sSup>
      </m:oMath>
      <w:r w:rsidR="004E4FAC" w:rsidRPr="003D39AB">
        <w:rPr>
          <w:rFonts w:ascii="Times New Roman" w:hAnsi="Times New Roman"/>
          <w:b/>
          <w:sz w:val="28"/>
          <w:szCs w:val="24"/>
        </w:rPr>
        <w:t xml:space="preserve">            (2)</w:t>
      </w:r>
    </w:p>
    <w:p w:rsidR="004E4FAC" w:rsidRPr="003D39AB" w:rsidRDefault="004E4FAC" w:rsidP="0069490C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3D39AB">
        <w:rPr>
          <w:rFonts w:ascii="Times New Roman" w:hAnsi="Times New Roman"/>
          <w:sz w:val="28"/>
          <w:szCs w:val="24"/>
        </w:rPr>
        <w:t>Где,</w:t>
      </w:r>
      <m:oMath>
        <m:sSub>
          <m:sSubPr>
            <m:ctrlPr>
              <w:rPr>
                <w:rFonts w:ascii="Cambria Math" w:hAnsi="Times New Roman"/>
                <w:b/>
                <w:sz w:val="28"/>
                <w:szCs w:val="24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4"/>
                <w:lang w:val="en-US"/>
              </w:rPr>
              <m:t>ρ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8"/>
                <w:szCs w:val="24"/>
              </w:rPr>
              <m:t>0</m:t>
            </m:r>
          </m:sub>
        </m:sSub>
      </m:oMath>
      <w:r w:rsidRPr="003D39AB">
        <w:rPr>
          <w:rFonts w:ascii="Times New Roman" w:hAnsi="Times New Roman"/>
          <w:b/>
          <w:sz w:val="28"/>
          <w:szCs w:val="24"/>
        </w:rPr>
        <w:t xml:space="preserve"> – </w:t>
      </w:r>
      <w:r w:rsidRPr="003D39AB">
        <w:rPr>
          <w:rFonts w:ascii="Times New Roman" w:hAnsi="Times New Roman"/>
          <w:sz w:val="28"/>
          <w:szCs w:val="24"/>
        </w:rPr>
        <w:t xml:space="preserve">плотность газа при нормальных условиях, </w:t>
      </w:r>
      <w:proofErr w:type="gramStart"/>
      <w:r w:rsidRPr="003D39AB">
        <w:rPr>
          <w:rFonts w:ascii="Times New Roman" w:hAnsi="Times New Roman"/>
          <w:sz w:val="28"/>
          <w:szCs w:val="24"/>
        </w:rPr>
        <w:t>кг</w:t>
      </w:r>
      <w:proofErr w:type="gramEnd"/>
      <w:r w:rsidRPr="003D39AB">
        <w:rPr>
          <w:rFonts w:ascii="Times New Roman" w:hAnsi="Times New Roman"/>
          <w:sz w:val="28"/>
          <w:szCs w:val="24"/>
        </w:rPr>
        <w:t>/</w:t>
      </w:r>
      <m:oMath>
        <m:sSup>
          <m:sSupPr>
            <m:ctrlPr>
              <w:rPr>
                <w:rFonts w:ascii="Cambria Math" w:hAnsi="Times New Roman"/>
                <w:b/>
                <w:sz w:val="28"/>
                <w:szCs w:val="24"/>
                <w:lang w:val="en-US"/>
              </w:rPr>
            </m:ctrlPr>
          </m:sSupPr>
          <m:e>
            <m:r>
              <m:rPr>
                <m:sty m:val="b"/>
              </m:rPr>
              <w:rPr>
                <w:rFonts w:ascii="Cambria Math" w:hAnsi="Times New Roman"/>
                <w:sz w:val="28"/>
                <w:szCs w:val="24"/>
              </w:rPr>
              <m:t>м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8"/>
                <w:szCs w:val="24"/>
              </w:rPr>
              <m:t>3</m:t>
            </m:r>
          </m:sup>
        </m:sSup>
      </m:oMath>
    </w:p>
    <w:p w:rsidR="004E4FAC" w:rsidRPr="003D39AB" w:rsidRDefault="004E4FAC" w:rsidP="0069490C">
      <w:pPr>
        <w:spacing w:after="0" w:line="360" w:lineRule="auto"/>
        <w:rPr>
          <w:rFonts w:ascii="Times New Roman" w:hAnsi="Times New Roman"/>
          <w:b/>
          <w:sz w:val="28"/>
          <w:szCs w:val="24"/>
        </w:rPr>
      </w:pPr>
      <m:oMath>
        <m:r>
          <m:rPr>
            <m:sty m:val="b"/>
          </m:rPr>
          <w:rPr>
            <w:rFonts w:ascii="Cambria Math" w:hAnsi="Cambria Math"/>
            <w:sz w:val="28"/>
            <w:szCs w:val="24"/>
            <w:lang w:val="en-US"/>
          </w:rPr>
          <m:t>P</m:t>
        </m:r>
      </m:oMath>
      <w:r w:rsidRPr="003D39AB">
        <w:rPr>
          <w:rFonts w:ascii="Times New Roman" w:hAnsi="Times New Roman"/>
          <w:b/>
          <w:sz w:val="28"/>
          <w:szCs w:val="24"/>
        </w:rPr>
        <w:t xml:space="preserve"> и </w:t>
      </w:r>
      <m:oMath>
        <m:sSub>
          <m:sSubPr>
            <m:ctrlPr>
              <w:rPr>
                <w:rFonts w:ascii="Cambria Math" w:hAnsi="Times New Roman"/>
                <w:b/>
                <w:sz w:val="28"/>
                <w:szCs w:val="24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4"/>
                <w:lang w:val="en-US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8"/>
                <w:szCs w:val="24"/>
              </w:rPr>
              <m:t>0</m:t>
            </m:r>
          </m:sub>
        </m:sSub>
      </m:oMath>
      <w:r w:rsidRPr="003D39AB">
        <w:rPr>
          <w:rFonts w:ascii="Times New Roman" w:hAnsi="Times New Roman"/>
          <w:b/>
          <w:sz w:val="28"/>
          <w:szCs w:val="24"/>
        </w:rPr>
        <w:t xml:space="preserve"> – </w:t>
      </w:r>
      <w:r>
        <w:rPr>
          <w:rFonts w:ascii="Times New Roman" w:hAnsi="Times New Roman"/>
          <w:sz w:val="28"/>
          <w:szCs w:val="24"/>
        </w:rPr>
        <w:t xml:space="preserve">соответственно давление в </w:t>
      </w:r>
      <w:proofErr w:type="gramStart"/>
      <w:r>
        <w:rPr>
          <w:rFonts w:ascii="Times New Roman" w:hAnsi="Times New Roman"/>
          <w:sz w:val="28"/>
          <w:szCs w:val="24"/>
        </w:rPr>
        <w:t>сеп</w:t>
      </w:r>
      <w:r w:rsidRPr="003D39AB">
        <w:rPr>
          <w:rFonts w:ascii="Times New Roman" w:hAnsi="Times New Roman"/>
          <w:sz w:val="28"/>
          <w:szCs w:val="24"/>
        </w:rPr>
        <w:t>араторе</w:t>
      </w:r>
      <w:proofErr w:type="gramEnd"/>
      <w:r>
        <w:rPr>
          <w:rFonts w:ascii="Times New Roman" w:hAnsi="Times New Roman"/>
          <w:sz w:val="28"/>
          <w:szCs w:val="24"/>
        </w:rPr>
        <w:t xml:space="preserve"> и атмосферное давление, </w:t>
      </w:r>
      <w:r w:rsidRPr="003D39AB">
        <w:rPr>
          <w:rFonts w:ascii="Times New Roman" w:hAnsi="Times New Roman"/>
          <w:sz w:val="28"/>
          <w:szCs w:val="24"/>
        </w:rPr>
        <w:t xml:space="preserve">Па </w:t>
      </w:r>
      <m:oMath>
        <m:sSub>
          <m:sSubPr>
            <m:ctrlPr>
              <w:rPr>
                <w:rFonts w:ascii="Cambria Math" w:hAnsi="Times New Roman"/>
                <w:b/>
                <w:sz w:val="28"/>
                <w:szCs w:val="24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4"/>
                <w:lang w:val="en-US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8"/>
                <w:szCs w:val="24"/>
              </w:rPr>
              <m:t>0</m:t>
            </m:r>
          </m:sub>
        </m:sSub>
      </m:oMath>
      <w:r w:rsidRPr="003D39AB">
        <w:rPr>
          <w:rFonts w:ascii="Times New Roman" w:hAnsi="Times New Roman"/>
          <w:b/>
          <w:sz w:val="28"/>
          <w:szCs w:val="24"/>
        </w:rPr>
        <w:t>=1,013</w:t>
      </w:r>
      <m:oMath>
        <m:r>
          <m:rPr>
            <m:sty m:val="b"/>
          </m:rPr>
          <w:rPr>
            <w:rFonts w:ascii="Cambria Math" w:hAnsi="Cambria Math"/>
            <w:sz w:val="28"/>
            <w:szCs w:val="24"/>
          </w:rPr>
          <m:t>·</m:t>
        </m:r>
        <m:sSup>
          <m:sSupPr>
            <m:ctrlPr>
              <w:rPr>
                <w:rFonts w:ascii="Cambria Math" w:hAnsi="Times New Roman"/>
                <w:b/>
                <w:sz w:val="28"/>
                <w:szCs w:val="24"/>
                <w:lang w:val="en-US"/>
              </w:rPr>
            </m:ctrlPr>
          </m:sSupPr>
          <m:e>
            <m:r>
              <m:rPr>
                <m:sty m:val="b"/>
              </m:rPr>
              <w:rPr>
                <w:rFonts w:ascii="Cambria Math" w:hAnsi="Times New Roman"/>
                <w:sz w:val="28"/>
                <w:szCs w:val="24"/>
              </w:rPr>
              <m:t>10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8"/>
                <w:szCs w:val="24"/>
              </w:rPr>
              <m:t>5</m:t>
            </m:r>
          </m:sup>
        </m:sSup>
      </m:oMath>
      <w:r w:rsidRPr="003D39AB">
        <w:rPr>
          <w:rFonts w:ascii="Times New Roman" w:hAnsi="Times New Roman"/>
          <w:b/>
          <w:sz w:val="28"/>
          <w:szCs w:val="24"/>
        </w:rPr>
        <w:t xml:space="preserve"> Па</w:t>
      </w:r>
    </w:p>
    <w:p w:rsidR="004E4FAC" w:rsidRPr="003D39AB" w:rsidRDefault="004E4FAC" w:rsidP="0069490C">
      <w:pPr>
        <w:spacing w:after="0" w:line="360" w:lineRule="auto"/>
        <w:ind w:right="340" w:firstLine="709"/>
        <w:rPr>
          <w:rFonts w:ascii="Times New Roman" w:hAnsi="Times New Roman"/>
          <w:b/>
          <w:sz w:val="28"/>
          <w:szCs w:val="24"/>
        </w:rPr>
      </w:pPr>
      <m:oMath>
        <m:r>
          <m:rPr>
            <m:sty m:val="b"/>
          </m:rPr>
          <w:rPr>
            <w:rFonts w:ascii="Cambria Math" w:hAnsi="Cambria Math"/>
            <w:sz w:val="28"/>
            <w:szCs w:val="24"/>
            <w:lang w:val="en-US"/>
          </w:rPr>
          <m:t>T</m:t>
        </m:r>
      </m:oMath>
      <w:r w:rsidRPr="003D39AB">
        <w:rPr>
          <w:rFonts w:ascii="Times New Roman" w:hAnsi="Times New Roman"/>
          <w:b/>
          <w:sz w:val="28"/>
          <w:szCs w:val="24"/>
        </w:rPr>
        <w:t xml:space="preserve"> и </w:t>
      </w:r>
      <m:oMath>
        <m:sSub>
          <m:sSubPr>
            <m:ctrlPr>
              <w:rPr>
                <w:rFonts w:ascii="Cambria Math" w:hAnsi="Times New Roman"/>
                <w:b/>
                <w:sz w:val="28"/>
                <w:szCs w:val="24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4"/>
                <w:lang w:val="en-US"/>
              </w:rPr>
              <m:t>T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8"/>
                <w:szCs w:val="24"/>
              </w:rPr>
              <m:t>0</m:t>
            </m:r>
          </m:sub>
        </m:sSub>
      </m:oMath>
      <w:r w:rsidRPr="003D39AB">
        <w:rPr>
          <w:rFonts w:ascii="Times New Roman" w:hAnsi="Times New Roman"/>
          <w:b/>
          <w:sz w:val="28"/>
          <w:szCs w:val="24"/>
        </w:rPr>
        <w:t xml:space="preserve"> – </w:t>
      </w:r>
      <w:r w:rsidRPr="003D39AB">
        <w:rPr>
          <w:rFonts w:ascii="Times New Roman" w:hAnsi="Times New Roman"/>
          <w:sz w:val="28"/>
          <w:szCs w:val="24"/>
        </w:rPr>
        <w:t xml:space="preserve">абсолютная температура в сепараторе </w:t>
      </w:r>
      <w:r w:rsidRPr="003D39AB">
        <w:rPr>
          <w:rFonts w:ascii="Times New Roman" w:hAnsi="Times New Roman"/>
          <w:b/>
          <w:sz w:val="28"/>
          <w:szCs w:val="24"/>
        </w:rPr>
        <w:t>(Т=273+t)</w:t>
      </w:r>
      <w:r w:rsidRPr="003D39AB">
        <w:rPr>
          <w:rFonts w:ascii="Times New Roman" w:hAnsi="Times New Roman"/>
          <w:sz w:val="28"/>
          <w:szCs w:val="24"/>
        </w:rPr>
        <w:t xml:space="preserve">, </w:t>
      </w:r>
      <w:proofErr w:type="gramStart"/>
      <w:r w:rsidRPr="003D39AB">
        <w:rPr>
          <w:rFonts w:ascii="Times New Roman" w:hAnsi="Times New Roman"/>
          <w:sz w:val="28"/>
          <w:szCs w:val="24"/>
        </w:rPr>
        <w:t>К</w:t>
      </w:r>
      <w:proofErr w:type="gramEnd"/>
      <w:r w:rsidRPr="003D39AB">
        <w:rPr>
          <w:rFonts w:ascii="Times New Roman" w:hAnsi="Times New Roman"/>
          <w:sz w:val="28"/>
          <w:szCs w:val="24"/>
        </w:rPr>
        <w:t xml:space="preserve"> и абсолютная нормальная температура(</w:t>
      </w:r>
      <m:oMath>
        <m:sSub>
          <m:sSubPr>
            <m:ctrlPr>
              <w:rPr>
                <w:rFonts w:ascii="Cambria Math" w:hAnsi="Times New Roman"/>
                <w:b/>
                <w:sz w:val="28"/>
                <w:szCs w:val="24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4"/>
                <w:lang w:val="en-US"/>
              </w:rPr>
              <m:t>T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8"/>
                <w:szCs w:val="24"/>
              </w:rPr>
              <m:t>0</m:t>
            </m:r>
          </m:sub>
        </m:sSub>
      </m:oMath>
      <w:r w:rsidRPr="003D39AB">
        <w:rPr>
          <w:rFonts w:ascii="Times New Roman" w:hAnsi="Times New Roman"/>
          <w:b/>
          <w:sz w:val="28"/>
          <w:szCs w:val="24"/>
        </w:rPr>
        <w:t xml:space="preserve"> = 273К)</w:t>
      </w:r>
    </w:p>
    <w:p w:rsidR="004E4FAC" w:rsidRPr="003D39AB" w:rsidRDefault="004E4FAC" w:rsidP="0069490C">
      <w:pPr>
        <w:spacing w:after="0" w:line="360" w:lineRule="auto"/>
        <w:ind w:right="340" w:firstLine="709"/>
        <w:rPr>
          <w:rFonts w:ascii="Times New Roman" w:hAnsi="Times New Roman"/>
          <w:sz w:val="28"/>
          <w:szCs w:val="24"/>
        </w:rPr>
      </w:pPr>
      <w:r w:rsidRPr="003D39AB">
        <w:rPr>
          <w:rFonts w:ascii="Times New Roman" w:hAnsi="Times New Roman"/>
          <w:b/>
          <w:sz w:val="28"/>
          <w:szCs w:val="24"/>
        </w:rPr>
        <w:lastRenderedPageBreak/>
        <w:t xml:space="preserve">Z – </w:t>
      </w:r>
      <w:r w:rsidRPr="003D39AB">
        <w:rPr>
          <w:rFonts w:ascii="Times New Roman" w:hAnsi="Times New Roman"/>
          <w:sz w:val="28"/>
          <w:szCs w:val="24"/>
        </w:rPr>
        <w:t xml:space="preserve">коэффициент сжимаемости, учитывающий отклонение реальных газов от </w:t>
      </w:r>
      <w:proofErr w:type="gramStart"/>
      <w:r w:rsidRPr="003D39AB">
        <w:rPr>
          <w:rFonts w:ascii="Times New Roman" w:hAnsi="Times New Roman"/>
          <w:sz w:val="28"/>
          <w:szCs w:val="24"/>
        </w:rPr>
        <w:t>идеального</w:t>
      </w:r>
      <w:proofErr w:type="gramEnd"/>
    </w:p>
    <w:p w:rsidR="004E4FAC" w:rsidRPr="003D39AB" w:rsidRDefault="004E4FAC" w:rsidP="0069490C">
      <w:pPr>
        <w:spacing w:line="360" w:lineRule="auto"/>
        <w:ind w:right="340" w:firstLine="709"/>
        <w:rPr>
          <w:rFonts w:ascii="Times New Roman" w:hAnsi="Times New Roman"/>
          <w:sz w:val="28"/>
          <w:szCs w:val="24"/>
        </w:rPr>
      </w:pPr>
      <w:r w:rsidRPr="003D39AB">
        <w:rPr>
          <w:rFonts w:ascii="Times New Roman" w:hAnsi="Times New Roman"/>
          <w:sz w:val="28"/>
          <w:szCs w:val="24"/>
        </w:rPr>
        <w:t>Скорость подъема газа в вертикальном сепараторе на практике определяют по формул</w:t>
      </w:r>
      <w:r>
        <w:rPr>
          <w:rFonts w:ascii="Times New Roman" w:hAnsi="Times New Roman"/>
          <w:sz w:val="28"/>
          <w:szCs w:val="24"/>
        </w:rPr>
        <w:t>е</w:t>
      </w:r>
    </w:p>
    <w:p w:rsidR="004E4FAC" w:rsidRPr="003D39AB" w:rsidRDefault="00E41569" w:rsidP="0069490C">
      <w:pPr>
        <w:spacing w:line="360" w:lineRule="auto"/>
        <w:ind w:right="340" w:firstLine="709"/>
        <w:jc w:val="center"/>
        <w:rPr>
          <w:rFonts w:ascii="Times New Roman" w:hAnsi="Times New Roman"/>
          <w:sz w:val="28"/>
          <w:szCs w:val="24"/>
        </w:rPr>
      </w:pPr>
      <m:oMath>
        <m:sSub>
          <m:sSubPr>
            <m:ctrlPr>
              <w:rPr>
                <w:rFonts w:ascii="Cambria Math" w:eastAsia="Times New Roman" w:hAnsi="Cambria Math"/>
                <w:b/>
                <w:sz w:val="32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32"/>
                <w:szCs w:val="24"/>
              </w:rPr>
              <m:t>υ</m:t>
            </m:r>
          </m:e>
          <m:sub>
            <m:r>
              <m:rPr>
                <m:sty m:val="b"/>
              </m:rPr>
              <w:rPr>
                <w:rFonts w:ascii="Cambria Math" w:eastAsia="Times New Roman" w:hAnsi="Cambria Math"/>
                <w:sz w:val="32"/>
                <w:szCs w:val="24"/>
              </w:rPr>
              <m:t>г</m:t>
            </m:r>
          </m:sub>
        </m:sSub>
        <m:r>
          <m:rPr>
            <m:sty m:val="p"/>
          </m:rPr>
          <w:rPr>
            <w:rFonts w:ascii="Cambria Math" w:eastAsia="Times New Roman" w:hAnsi="Cambria Math"/>
            <w:sz w:val="32"/>
            <w:szCs w:val="24"/>
          </w:rPr>
          <m:t xml:space="preserve">= </m:t>
        </m:r>
        <m:f>
          <m:fPr>
            <m:ctrlPr>
              <w:rPr>
                <w:rFonts w:ascii="Cambria Math" w:eastAsia="Times New Roman" w:hAnsi="Cambria Math"/>
                <w:b/>
                <w:i/>
                <w:sz w:val="32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b/>
                    <w:sz w:val="36"/>
                    <w:szCs w:val="24"/>
                    <w:lang w:val="en-US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="Times New Roman" w:hAnsi="Cambria Math"/>
                    <w:sz w:val="36"/>
                    <w:szCs w:val="24"/>
                    <w:lang w:val="en-US"/>
                  </w:rPr>
                  <m:t>u</m:t>
                </m:r>
              </m:e>
              <m:sub>
                <m:r>
                  <m:rPr>
                    <m:sty m:val="b"/>
                  </m:rPr>
                  <w:rPr>
                    <w:rFonts w:ascii="Cambria Math" w:eastAsia="Times New Roman" w:hAnsi="Cambria Math"/>
                    <w:sz w:val="36"/>
                    <w:szCs w:val="24"/>
                  </w:rPr>
                  <m:t>ч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sz w:val="32"/>
                <w:szCs w:val="24"/>
              </w:rPr>
              <m:t>1,2</m:t>
            </m:r>
          </m:den>
        </m:f>
      </m:oMath>
      <w:r w:rsidR="004E4FAC" w:rsidRPr="003D39AB">
        <w:rPr>
          <w:rFonts w:ascii="Times New Roman" w:hAnsi="Times New Roman"/>
          <w:b/>
          <w:sz w:val="28"/>
          <w:szCs w:val="24"/>
        </w:rPr>
        <w:t>(3)</w:t>
      </w:r>
    </w:p>
    <w:p w:rsidR="004E4FAC" w:rsidRPr="003D39AB" w:rsidRDefault="004E4FAC" w:rsidP="0069490C">
      <w:pPr>
        <w:spacing w:line="360" w:lineRule="auto"/>
        <w:ind w:right="340" w:firstLine="709"/>
        <w:rPr>
          <w:rFonts w:ascii="Times New Roman" w:hAnsi="Times New Roman"/>
          <w:sz w:val="28"/>
          <w:szCs w:val="24"/>
        </w:rPr>
      </w:pPr>
      <w:r w:rsidRPr="003D39AB">
        <w:rPr>
          <w:rFonts w:ascii="Times New Roman" w:hAnsi="Times New Roman"/>
          <w:sz w:val="28"/>
          <w:szCs w:val="24"/>
        </w:rPr>
        <w:t>Суточная производительность сепаратора по газу.</w:t>
      </w:r>
    </w:p>
    <w:p w:rsidR="004E4FAC" w:rsidRPr="003D39AB" w:rsidRDefault="00E41569" w:rsidP="0069490C">
      <w:pPr>
        <w:spacing w:line="360" w:lineRule="auto"/>
        <w:ind w:right="340" w:firstLine="709"/>
        <w:jc w:val="center"/>
        <w:rPr>
          <w:rFonts w:ascii="Times New Roman" w:hAnsi="Times New Roman"/>
          <w:b/>
          <w:sz w:val="28"/>
          <w:szCs w:val="24"/>
        </w:rPr>
      </w:pPr>
      <m:oMath>
        <m:sSub>
          <m:sSubPr>
            <m:ctrlPr>
              <w:rPr>
                <w:rFonts w:ascii="Cambria Math" w:hAnsi="Times New Roman"/>
                <w:b/>
                <w:i/>
                <w:sz w:val="28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4"/>
              </w:rPr>
              <m:t>V</m:t>
            </m:r>
          </m:e>
          <m:sub>
            <m:r>
              <m:rPr>
                <m:sty m:val="bi"/>
              </m:rPr>
              <w:rPr>
                <w:rFonts w:ascii="Times New Roman" w:hAnsi="Times New Roman"/>
                <w:sz w:val="28"/>
                <w:szCs w:val="24"/>
              </w:rPr>
              <m:t>г</m:t>
            </m:r>
          </m:sub>
        </m:sSub>
        <m:r>
          <m:rPr>
            <m:sty m:val="b"/>
          </m:rPr>
          <w:rPr>
            <w:rFonts w:ascii="Cambria Math" w:eastAsia="Times New Roman" w:hAnsi="Times New Roman"/>
            <w:sz w:val="28"/>
            <w:szCs w:val="24"/>
          </w:rPr>
          <m:t xml:space="preserve"> =</m:t>
        </m:r>
        <m:f>
          <m:fPr>
            <m:ctrlPr>
              <w:rPr>
                <w:rFonts w:ascii="Cambria Math" w:eastAsia="Times New Roman" w:hAnsi="Times New Roman"/>
                <w:b/>
                <w:i/>
                <w:sz w:val="36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sz w:val="36"/>
                <w:szCs w:val="24"/>
              </w:rPr>
              <m:t>86400</m:t>
            </m:r>
            <m:r>
              <m:rPr>
                <m:sty m:val="bi"/>
              </m:rPr>
              <w:rPr>
                <w:rFonts w:ascii="Times New Roman" w:eastAsia="Times New Roman" w:hAnsi="Times New Roman"/>
                <w:sz w:val="36"/>
                <w:szCs w:val="24"/>
              </w:rPr>
              <m:t>·</m:t>
            </m:r>
            <m:sSub>
              <m:sSubPr>
                <m:ctrlPr>
                  <w:rPr>
                    <w:rFonts w:ascii="Cambria Math" w:eastAsia="Times New Roman" w:hAnsi="Times New Roman"/>
                    <w:b/>
                    <w:i/>
                    <w:sz w:val="36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="Times New Roman" w:hAnsi="Cambria Math"/>
                    <w:sz w:val="36"/>
                    <w:szCs w:val="24"/>
                  </w:rPr>
                  <m:t>υ</m:t>
                </m:r>
              </m:e>
              <m:sub>
                <m:r>
                  <m:rPr>
                    <m:sty m:val="bi"/>
                  </m:rPr>
                  <w:rPr>
                    <w:rFonts w:ascii="Times New Roman" w:eastAsia="Times New Roman" w:hAnsi="Times New Roman"/>
                    <w:sz w:val="36"/>
                    <w:szCs w:val="24"/>
                  </w:rPr>
                  <m:t>г</m:t>
                </m:r>
              </m:sub>
            </m:sSub>
            <m:r>
              <m:rPr>
                <m:sty m:val="bi"/>
              </m:rPr>
              <w:rPr>
                <w:rFonts w:ascii="Times New Roman" w:eastAsia="Times New Roman" w:hAnsi="Times New Roman"/>
                <w:sz w:val="36"/>
                <w:szCs w:val="24"/>
              </w:rPr>
              <m:t>·</m:t>
            </m:r>
            <m:r>
              <m:rPr>
                <m:sty m:val="bi"/>
              </m:rPr>
              <w:rPr>
                <w:rFonts w:ascii="Cambria Math" w:eastAsia="Times New Roman" w:hAnsi="Cambria Math"/>
                <w:sz w:val="36"/>
                <w:szCs w:val="24"/>
              </w:rPr>
              <m:t>0</m:t>
            </m:r>
            <m:r>
              <m:rPr>
                <m:sty m:val="bi"/>
              </m:rPr>
              <w:rPr>
                <w:rFonts w:ascii="Cambria Math" w:eastAsia="Times New Roman" w:hAnsi="Times New Roman"/>
                <w:sz w:val="36"/>
                <w:szCs w:val="24"/>
              </w:rPr>
              <m:t>,</m:t>
            </m:r>
            <m:r>
              <m:rPr>
                <m:sty m:val="bi"/>
              </m:rPr>
              <w:rPr>
                <w:rFonts w:ascii="Cambria Math" w:eastAsia="Times New Roman" w:hAnsi="Cambria Math"/>
                <w:sz w:val="36"/>
                <w:szCs w:val="24"/>
              </w:rPr>
              <m:t>785</m:t>
            </m:r>
            <m:r>
              <m:rPr>
                <m:sty m:val="bi"/>
              </m:rPr>
              <w:rPr>
                <w:rFonts w:ascii="Times New Roman" w:eastAsia="Times New Roman" w:hAnsi="Times New Roman"/>
                <w:sz w:val="36"/>
                <w:szCs w:val="24"/>
              </w:rPr>
              <m:t>·</m:t>
            </m:r>
            <m:sSup>
              <m:sSupPr>
                <m:ctrlPr>
                  <w:rPr>
                    <w:rFonts w:ascii="Cambria Math" w:eastAsia="Times New Roman" w:hAnsi="Times New Roman"/>
                    <w:b/>
                    <w:sz w:val="36"/>
                    <w:szCs w:val="24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Times New Roman" w:eastAsia="Times New Roman" w:hAnsi="Times New Roman"/>
                    <w:sz w:val="36"/>
                    <w:szCs w:val="24"/>
                  </w:rPr>
                  <m:t>Д</m:t>
                </m:r>
              </m:e>
              <m:sup>
                <m:r>
                  <m:rPr>
                    <m:sty m:val="b"/>
                  </m:rPr>
                  <w:rPr>
                    <w:rFonts w:ascii="Cambria Math" w:eastAsia="Times New Roman" w:hAnsi="Cambria Math"/>
                    <w:sz w:val="36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Times New Roman" w:eastAsia="Times New Roman" w:hAnsi="Times New Roman"/>
                <w:sz w:val="36"/>
                <w:szCs w:val="24"/>
              </w:rPr>
              <m:t>·</m:t>
            </m:r>
            <m:r>
              <m:rPr>
                <m:sty m:val="b"/>
              </m:rPr>
              <w:rPr>
                <w:rFonts w:ascii="Cambria Math" w:eastAsia="Times New Roman" w:hAnsi="Cambria Math"/>
                <w:sz w:val="36"/>
                <w:szCs w:val="24"/>
                <w:lang w:val="en-US"/>
              </w:rPr>
              <m:t>P</m:t>
            </m:r>
            <m:r>
              <m:rPr>
                <m:sty m:val="b"/>
              </m:rPr>
              <w:rPr>
                <w:rFonts w:ascii="Times New Roman" w:eastAsia="Times New Roman" w:hAnsi="Times New Roman"/>
                <w:sz w:val="36"/>
                <w:szCs w:val="24"/>
              </w:rPr>
              <m:t>·</m:t>
            </m:r>
            <m:sSub>
              <m:sSubPr>
                <m:ctrlPr>
                  <w:rPr>
                    <w:rFonts w:ascii="Cambria Math" w:eastAsia="Times New Roman" w:hAnsi="Times New Roman"/>
                    <w:b/>
                    <w:sz w:val="36"/>
                    <w:szCs w:val="24"/>
                    <w:lang w:val="en-US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="Times New Roman" w:hAnsi="Cambria Math"/>
                    <w:sz w:val="36"/>
                    <w:szCs w:val="24"/>
                    <w:lang w:val="en-US"/>
                  </w:rPr>
                  <m:t>T</m:t>
                </m:r>
              </m:e>
              <m:sub>
                <m:r>
                  <m:rPr>
                    <m:sty m:val="b"/>
                  </m:rPr>
                  <w:rPr>
                    <w:rFonts w:ascii="Cambria Math" w:eastAsia="Times New Roman" w:hAnsi="Cambria Math"/>
                    <w:sz w:val="36"/>
                    <w:szCs w:val="24"/>
                    <w:lang w:val="en-US"/>
                  </w:rPr>
                  <m:t>0</m:t>
                </m:r>
              </m:sub>
            </m:sSub>
          </m:num>
          <m:den>
            <m:r>
              <m:rPr>
                <m:sty m:val="b"/>
              </m:rPr>
              <w:rPr>
                <w:rFonts w:ascii="Cambria Math" w:eastAsia="Times New Roman" w:hAnsi="Cambria Math"/>
                <w:sz w:val="36"/>
                <w:szCs w:val="24"/>
              </w:rPr>
              <m:t>Z</m:t>
            </m:r>
            <m:r>
              <m:rPr>
                <m:sty m:val="b"/>
              </m:rPr>
              <w:rPr>
                <w:rFonts w:ascii="Times New Roman" w:eastAsia="Times New Roman" w:hAnsi="Times New Roman"/>
                <w:sz w:val="36"/>
                <w:szCs w:val="24"/>
              </w:rPr>
              <m:t>·</m:t>
            </m:r>
            <m:sSub>
              <m:sSubPr>
                <m:ctrlPr>
                  <w:rPr>
                    <w:rFonts w:ascii="Cambria Math" w:eastAsia="Times New Roman" w:hAnsi="Times New Roman"/>
                    <w:b/>
                    <w:sz w:val="36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="Times New Roman" w:hAnsi="Cambria Math"/>
                    <w:sz w:val="36"/>
                    <w:szCs w:val="24"/>
                  </w:rPr>
                  <m:t>P</m:t>
                </m:r>
              </m:e>
              <m:sub>
                <m:r>
                  <m:rPr>
                    <m:sty m:val="b"/>
                  </m:rPr>
                  <w:rPr>
                    <w:rFonts w:ascii="Cambria Math" w:eastAsia="Times New Roman" w:hAnsi="Cambria Math"/>
                    <w:sz w:val="36"/>
                    <w:szCs w:val="24"/>
                  </w:rPr>
                  <m:t>0</m:t>
                </m:r>
              </m:sub>
            </m:sSub>
            <m:r>
              <m:rPr>
                <m:sty m:val="b"/>
              </m:rPr>
              <w:rPr>
                <w:rFonts w:ascii="Times New Roman" w:eastAsia="Times New Roman" w:hAnsi="Times New Roman"/>
                <w:sz w:val="36"/>
                <w:szCs w:val="24"/>
              </w:rPr>
              <m:t>·</m:t>
            </m:r>
            <m:r>
              <m:rPr>
                <m:sty m:val="b"/>
              </m:rPr>
              <w:rPr>
                <w:rFonts w:ascii="Cambria Math" w:eastAsia="Times New Roman" w:hAnsi="Cambria Math"/>
                <w:sz w:val="36"/>
                <w:szCs w:val="24"/>
              </w:rPr>
              <m:t>T</m:t>
            </m:r>
          </m:den>
        </m:f>
      </m:oMath>
      <w:r w:rsidR="004E4FAC" w:rsidRPr="003D39AB">
        <w:rPr>
          <w:rFonts w:ascii="Times New Roman" w:hAnsi="Times New Roman"/>
          <w:b/>
          <w:sz w:val="28"/>
          <w:szCs w:val="24"/>
        </w:rPr>
        <w:t xml:space="preserve">, </w:t>
      </w:r>
      <m:oMath>
        <m:sSup>
          <m:sSupPr>
            <m:ctrlPr>
              <w:rPr>
                <w:rFonts w:ascii="Cambria Math" w:eastAsia="Times New Roman" w:hAnsi="Cambria Math"/>
                <w:b/>
                <w:i/>
                <w:sz w:val="28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4"/>
              </w:rPr>
              <m:t>м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4"/>
              </w:rPr>
              <m:t>3</m:t>
            </m:r>
          </m:sup>
        </m:sSup>
      </m:oMath>
      <w:r w:rsidR="004E4FAC" w:rsidRPr="003D39AB">
        <w:rPr>
          <w:rFonts w:ascii="Times New Roman" w:hAnsi="Times New Roman"/>
          <w:b/>
          <w:sz w:val="28"/>
          <w:szCs w:val="24"/>
        </w:rPr>
        <w:t xml:space="preserve">                   (4)</w:t>
      </w:r>
    </w:p>
    <w:p w:rsidR="004E4FAC" w:rsidRPr="003D39AB" w:rsidRDefault="004E4FAC" w:rsidP="0069490C">
      <w:pPr>
        <w:spacing w:after="0" w:line="360" w:lineRule="auto"/>
        <w:ind w:right="340" w:firstLine="709"/>
        <w:rPr>
          <w:rFonts w:ascii="Times New Roman" w:hAnsi="Times New Roman"/>
          <w:sz w:val="28"/>
          <w:szCs w:val="24"/>
        </w:rPr>
      </w:pPr>
      <w:r w:rsidRPr="003D39AB">
        <w:rPr>
          <w:rFonts w:ascii="Times New Roman" w:hAnsi="Times New Roman"/>
          <w:sz w:val="28"/>
          <w:szCs w:val="24"/>
        </w:rPr>
        <w:t>Где</w:t>
      </w:r>
      <w:proofErr w:type="gramStart"/>
      <w:r w:rsidRPr="003D39AB">
        <w:rPr>
          <w:rFonts w:ascii="Times New Roman" w:hAnsi="Times New Roman"/>
          <w:sz w:val="28"/>
          <w:szCs w:val="24"/>
        </w:rPr>
        <w:t xml:space="preserve"> </w:t>
      </w:r>
      <w:r w:rsidRPr="003D39AB">
        <w:rPr>
          <w:rFonts w:ascii="Times New Roman" w:hAnsi="Times New Roman"/>
          <w:b/>
          <w:sz w:val="28"/>
          <w:szCs w:val="24"/>
        </w:rPr>
        <w:t>Д</w:t>
      </w:r>
      <w:proofErr w:type="gramEnd"/>
      <w:r w:rsidRPr="003D39AB">
        <w:rPr>
          <w:rFonts w:ascii="Times New Roman" w:hAnsi="Times New Roman"/>
          <w:sz w:val="28"/>
          <w:szCs w:val="24"/>
        </w:rPr>
        <w:t xml:space="preserve"> – диаметр сепаратора, м.</w:t>
      </w:r>
    </w:p>
    <w:p w:rsidR="004E4FAC" w:rsidRPr="003E7D64" w:rsidRDefault="004E4FAC" w:rsidP="0069490C">
      <w:pPr>
        <w:spacing w:after="0" w:line="360" w:lineRule="auto"/>
        <w:ind w:right="340" w:firstLine="709"/>
        <w:rPr>
          <w:rFonts w:ascii="Times New Roman" w:hAnsi="Times New Roman"/>
          <w:b/>
          <w:sz w:val="28"/>
          <w:szCs w:val="24"/>
        </w:rPr>
      </w:pPr>
      <w:r w:rsidRPr="003D39AB">
        <w:rPr>
          <w:rFonts w:ascii="Times New Roman" w:hAnsi="Times New Roman"/>
          <w:sz w:val="28"/>
          <w:szCs w:val="24"/>
        </w:rPr>
        <w:t>Расчет вертикального сепаратора по жидкости сводится к тому, чтобы получить скорость подъема уровня жидкости</w:t>
      </w:r>
      <w:r>
        <w:rPr>
          <w:rFonts w:ascii="Times New Roman" w:hAnsi="Times New Roman"/>
          <w:sz w:val="28"/>
          <w:szCs w:val="24"/>
        </w:rPr>
        <w:t>,</w:t>
      </w:r>
      <m:oMath>
        <m:sSub>
          <m:sSubPr>
            <m:ctrlPr>
              <w:rPr>
                <w:rFonts w:ascii="Cambria Math" w:eastAsia="Times New Roman" w:hAnsi="Cambria Math"/>
                <w:b/>
                <w:i/>
                <w:sz w:val="28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4"/>
              </w:rPr>
              <m:t>υ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4"/>
              </w:rPr>
              <m:t>ж</m:t>
            </m:r>
          </m:sub>
        </m:sSub>
      </m:oMath>
      <w:r w:rsidRPr="003D39AB">
        <w:rPr>
          <w:rFonts w:ascii="Times New Roman" w:hAnsi="Times New Roman"/>
          <w:sz w:val="28"/>
          <w:szCs w:val="24"/>
        </w:rPr>
        <w:t xml:space="preserve">в нем меньше скорости всплывания газовых пузырьков, то есть </w:t>
      </w:r>
      <m:oMath>
        <m:sSub>
          <m:sSubPr>
            <m:ctrlPr>
              <w:rPr>
                <w:rFonts w:ascii="Cambria Math" w:eastAsia="Times New Roman" w:hAnsi="Cambria Math"/>
                <w:b/>
                <w:i/>
                <w:sz w:val="28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4"/>
              </w:rPr>
              <m:t>υ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4"/>
              </w:rPr>
              <m:t>ж</m:t>
            </m:r>
          </m:sub>
        </m:sSub>
      </m:oMath>
      <w:r w:rsidRPr="003D39AB">
        <w:rPr>
          <w:rFonts w:ascii="Times New Roman" w:hAnsi="Times New Roman"/>
          <w:b/>
          <w:sz w:val="28"/>
          <w:szCs w:val="24"/>
        </w:rPr>
        <w:t>&lt;</w:t>
      </w:r>
      <m:oMath>
        <m:sSub>
          <m:sSubPr>
            <m:ctrlPr>
              <w:rPr>
                <w:rFonts w:ascii="Cambria Math" w:eastAsia="Times New Roman" w:hAnsi="Cambria Math"/>
                <w:b/>
                <w:i/>
                <w:sz w:val="28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4"/>
              </w:rPr>
              <m:t>υ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4"/>
              </w:rPr>
              <m:t>г</m:t>
            </m:r>
          </m:sub>
        </m:sSub>
      </m:oMath>
    </w:p>
    <w:p w:rsidR="004E4FAC" w:rsidRPr="003D39AB" w:rsidRDefault="004E4FAC" w:rsidP="0069490C">
      <w:pPr>
        <w:spacing w:after="0" w:line="360" w:lineRule="auto"/>
        <w:ind w:right="340" w:firstLine="709"/>
        <w:rPr>
          <w:rFonts w:ascii="Times New Roman" w:hAnsi="Times New Roman"/>
          <w:sz w:val="28"/>
          <w:szCs w:val="24"/>
        </w:rPr>
      </w:pPr>
      <w:r w:rsidRPr="003D39AB">
        <w:rPr>
          <w:rFonts w:ascii="Times New Roman" w:hAnsi="Times New Roman"/>
          <w:sz w:val="28"/>
          <w:szCs w:val="24"/>
        </w:rPr>
        <w:t>Суточная производительность сепаратора по жидкости определяется по формуле</w:t>
      </w:r>
    </w:p>
    <w:p w:rsidR="004E4FAC" w:rsidRPr="003E7D64" w:rsidRDefault="00E41569" w:rsidP="0069490C">
      <w:pPr>
        <w:spacing w:line="360" w:lineRule="auto"/>
        <w:ind w:right="340" w:firstLine="709"/>
        <w:jc w:val="center"/>
        <w:rPr>
          <w:rFonts w:ascii="Times New Roman" w:hAnsi="Times New Roman"/>
          <w:b/>
          <w:sz w:val="28"/>
          <w:szCs w:val="24"/>
        </w:rPr>
      </w:pPr>
      <m:oMath>
        <m:sSub>
          <m:sSubPr>
            <m:ctrlPr>
              <w:rPr>
                <w:rFonts w:ascii="Cambria Math" w:eastAsia="Times New Roman" w:hAnsi="Times New Roman"/>
                <w:b/>
                <w:sz w:val="28"/>
                <w:szCs w:val="24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eastAsia="Times New Roman" w:hAnsi="Times New Roman"/>
                <w:sz w:val="28"/>
                <w:szCs w:val="24"/>
                <w:lang w:val="en-US"/>
              </w:rPr>
              <m:t>Q</m:t>
            </m:r>
          </m:e>
          <m:sub>
            <m:r>
              <m:rPr>
                <m:sty m:val="b"/>
              </m:rPr>
              <w:rPr>
                <w:rFonts w:ascii="Cambria Math" w:eastAsia="Times New Roman" w:hAnsi="Times New Roman"/>
                <w:sz w:val="28"/>
                <w:szCs w:val="24"/>
              </w:rPr>
              <m:t>ж</m:t>
            </m:r>
          </m:sub>
        </m:sSub>
        <m:r>
          <m:rPr>
            <m:sty m:val="b"/>
          </m:rPr>
          <w:rPr>
            <w:rFonts w:ascii="Cambria Math" w:eastAsia="Times New Roman" w:hAnsi="Times New Roman"/>
            <w:sz w:val="28"/>
            <w:szCs w:val="24"/>
          </w:rPr>
          <m:t xml:space="preserve"> = 36964 </m:t>
        </m:r>
        <m:sSup>
          <m:sSupPr>
            <m:ctrlPr>
              <w:rPr>
                <w:rFonts w:ascii="Cambria Math" w:eastAsia="Times New Roman" w:hAnsi="Times New Roman"/>
                <w:b/>
                <w:sz w:val="28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eastAsia="Times New Roman" w:hAnsi="Times New Roman"/>
                <w:sz w:val="28"/>
                <w:szCs w:val="24"/>
              </w:rPr>
              <m:t>Д</m:t>
            </m:r>
          </m:e>
          <m:sup>
            <m:r>
              <m:rPr>
                <m:sty m:val="b"/>
              </m:rPr>
              <w:rPr>
                <w:rFonts w:ascii="Cambria Math" w:eastAsia="Times New Roman" w:hAnsi="Times New Roman"/>
                <w:sz w:val="28"/>
                <w:szCs w:val="24"/>
              </w:rPr>
              <m:t>2</m:t>
            </m:r>
          </m:sup>
        </m:sSup>
        <m:r>
          <m:rPr>
            <m:sty m:val="b"/>
          </m:rPr>
          <w:rPr>
            <w:rFonts w:ascii="Cambria Math" w:eastAsia="Times New Roman" w:hAnsi="Times New Roman"/>
            <w:sz w:val="36"/>
            <w:szCs w:val="24"/>
          </w:rPr>
          <m:t>·</m:t>
        </m:r>
        <m:f>
          <m:fPr>
            <m:ctrlPr>
              <w:rPr>
                <w:rFonts w:ascii="Cambria Math" w:eastAsia="Times New Roman" w:hAnsi="Times New Roman"/>
                <w:b/>
                <w:sz w:val="36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Times New Roman"/>
                    <w:b/>
                    <w:sz w:val="36"/>
                    <w:szCs w:val="24"/>
                  </w:rPr>
                </m:ctrlPr>
              </m:sSubSupPr>
              <m:e>
                <m:r>
                  <m:rPr>
                    <m:sty m:val="b"/>
                  </m:rPr>
                  <w:rPr>
                    <w:rFonts w:ascii="Cambria Math" w:eastAsia="Times New Roman" w:hAnsi="Times New Roman"/>
                    <w:sz w:val="36"/>
                    <w:szCs w:val="24"/>
                  </w:rPr>
                  <m:t>d</m:t>
                </m:r>
              </m:e>
              <m:sub>
                <m:r>
                  <m:rPr>
                    <m:sty m:val="b"/>
                  </m:rPr>
                  <w:rPr>
                    <w:rFonts w:ascii="Cambria Math" w:eastAsia="Times New Roman" w:hAnsi="Times New Roman"/>
                    <w:sz w:val="36"/>
                    <w:szCs w:val="24"/>
                  </w:rPr>
                  <m:t>г</m:t>
                </m:r>
              </m:sub>
              <m:sup>
                <m:r>
                  <m:rPr>
                    <m:sty m:val="b"/>
                  </m:rPr>
                  <w:rPr>
                    <w:rFonts w:ascii="Cambria Math" w:eastAsia="Times New Roman" w:hAnsi="Times New Roman"/>
                    <w:sz w:val="36"/>
                    <w:szCs w:val="24"/>
                  </w:rPr>
                  <m:t>2</m:t>
                </m:r>
              </m:sup>
            </m:sSubSup>
            <m:r>
              <m:rPr>
                <m:sty m:val="b"/>
              </m:rPr>
              <w:rPr>
                <w:rFonts w:ascii="Cambria Math" w:eastAsia="Times New Roman" w:hAnsi="Times New Roman"/>
                <w:sz w:val="36"/>
                <w:szCs w:val="24"/>
              </w:rPr>
              <m:t>·</m:t>
            </m:r>
            <m:r>
              <m:rPr>
                <m:sty m:val="b"/>
              </m:rPr>
              <w:rPr>
                <w:rFonts w:ascii="Cambria Math" w:eastAsia="Times New Roman" w:hAnsi="Times New Roman"/>
                <w:sz w:val="36"/>
                <w:szCs w:val="24"/>
              </w:rPr>
              <m:t>(</m:t>
            </m:r>
            <m:sSub>
              <m:sSubPr>
                <m:ctrlPr>
                  <w:rPr>
                    <w:rFonts w:ascii="Cambria Math" w:eastAsia="Times New Roman" w:hAnsi="Times New Roman"/>
                    <w:b/>
                    <w:sz w:val="36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="Times New Roman" w:hAnsi="Times New Roman"/>
                    <w:sz w:val="36"/>
                    <w:szCs w:val="24"/>
                  </w:rPr>
                  <m:t>ρ</m:t>
                </m:r>
              </m:e>
              <m:sub>
                <m:r>
                  <m:rPr>
                    <m:sty m:val="b"/>
                  </m:rPr>
                  <w:rPr>
                    <w:rFonts w:ascii="Cambria Math" w:eastAsia="Times New Roman" w:hAnsi="Times New Roman"/>
                    <w:sz w:val="36"/>
                    <w:szCs w:val="24"/>
                  </w:rPr>
                  <m:t>н</m:t>
                </m:r>
              </m:sub>
            </m:sSub>
            <m:r>
              <m:rPr>
                <m:sty m:val="b"/>
              </m:rPr>
              <w:rPr>
                <w:rFonts w:ascii="Cambria Math" w:eastAsia="Times New Roman" w:hAnsi="Cambria Math"/>
                <w:sz w:val="36"/>
                <w:szCs w:val="24"/>
              </w:rPr>
              <m:t>-</m:t>
            </m:r>
            <m:sSub>
              <m:sSubPr>
                <m:ctrlPr>
                  <w:rPr>
                    <w:rFonts w:ascii="Cambria Math" w:eastAsia="Times New Roman" w:hAnsi="Times New Roman"/>
                    <w:b/>
                    <w:sz w:val="36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="Times New Roman" w:hAnsi="Times New Roman"/>
                    <w:sz w:val="36"/>
                    <w:szCs w:val="24"/>
                  </w:rPr>
                  <m:t>ρ</m:t>
                </m:r>
              </m:e>
              <m:sub>
                <m:r>
                  <m:rPr>
                    <m:sty m:val="b"/>
                  </m:rPr>
                  <w:rPr>
                    <w:rFonts w:ascii="Cambria Math" w:eastAsia="Times New Roman" w:hAnsi="Times New Roman"/>
                    <w:sz w:val="36"/>
                    <w:szCs w:val="24"/>
                  </w:rPr>
                  <m:t>г</m:t>
                </m:r>
              </m:sub>
            </m:sSub>
            <m:r>
              <m:rPr>
                <m:sty m:val="b"/>
              </m:rPr>
              <w:rPr>
                <w:rFonts w:ascii="Cambria Math" w:eastAsia="Times New Roman" w:hAnsi="Times New Roman"/>
                <w:sz w:val="36"/>
                <w:szCs w:val="24"/>
              </w:rPr>
              <m:t>)</m:t>
            </m:r>
          </m:num>
          <m:den>
            <m:r>
              <m:rPr>
                <m:sty m:val="b"/>
              </m:rPr>
              <w:rPr>
                <w:rFonts w:ascii="Cambria Math" w:eastAsia="Times New Roman" w:hAnsi="Times New Roman"/>
                <w:sz w:val="36"/>
                <w:szCs w:val="24"/>
              </w:rPr>
              <m:t>18</m:t>
            </m:r>
            <m:sSub>
              <m:sSubPr>
                <m:ctrlPr>
                  <w:rPr>
                    <w:rFonts w:ascii="Cambria Math" w:eastAsia="Times New Roman" w:hAnsi="Times New Roman"/>
                    <w:b/>
                    <w:sz w:val="36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="Times New Roman" w:hAnsi="Cambria Math"/>
                    <w:sz w:val="36"/>
                    <w:szCs w:val="24"/>
                  </w:rPr>
                  <m:t>µ</m:t>
                </m:r>
              </m:e>
              <m:sub>
                <m:r>
                  <m:rPr>
                    <m:sty m:val="b"/>
                  </m:rPr>
                  <w:rPr>
                    <w:rFonts w:ascii="Cambria Math" w:eastAsia="Times New Roman" w:hAnsi="Times New Roman"/>
                    <w:sz w:val="36"/>
                    <w:szCs w:val="24"/>
                  </w:rPr>
                  <m:t>н</m:t>
                </m:r>
              </m:sub>
            </m:sSub>
          </m:den>
        </m:f>
      </m:oMath>
      <w:r w:rsidR="004E4FAC" w:rsidRPr="003D39AB">
        <w:rPr>
          <w:rFonts w:ascii="Times New Roman" w:hAnsi="Times New Roman"/>
          <w:b/>
          <w:sz w:val="28"/>
          <w:szCs w:val="24"/>
        </w:rPr>
        <w:t xml:space="preserve">             (5)</w:t>
      </w:r>
    </w:p>
    <w:p w:rsidR="004E4FAC" w:rsidRPr="003D39AB" w:rsidRDefault="004E4FAC" w:rsidP="0069490C">
      <w:pPr>
        <w:spacing w:after="0" w:line="360" w:lineRule="auto"/>
        <w:ind w:right="340" w:firstLine="709"/>
        <w:outlineLvl w:val="0"/>
        <w:rPr>
          <w:rFonts w:ascii="Times New Roman" w:hAnsi="Times New Roman"/>
          <w:sz w:val="28"/>
          <w:szCs w:val="24"/>
        </w:rPr>
      </w:pPr>
      <w:r w:rsidRPr="003D39AB">
        <w:rPr>
          <w:rFonts w:ascii="Times New Roman" w:hAnsi="Times New Roman"/>
          <w:sz w:val="28"/>
          <w:szCs w:val="24"/>
        </w:rPr>
        <w:t>Скорость подъема уровня нефти в сепараторе</w:t>
      </w:r>
    </w:p>
    <w:p w:rsidR="004E4FAC" w:rsidRPr="003D39AB" w:rsidRDefault="00E41569" w:rsidP="0069490C">
      <w:pPr>
        <w:spacing w:after="0" w:line="360" w:lineRule="auto"/>
        <w:ind w:right="340" w:firstLine="709"/>
        <w:jc w:val="center"/>
        <w:rPr>
          <w:rFonts w:ascii="Times New Roman" w:hAnsi="Times New Roman"/>
          <w:b/>
          <w:sz w:val="28"/>
          <w:szCs w:val="24"/>
        </w:rPr>
      </w:pPr>
      <m:oMath>
        <m:sSub>
          <m:sSubPr>
            <m:ctrlPr>
              <w:rPr>
                <w:rFonts w:ascii="Cambria Math" w:eastAsia="Times New Roman" w:hAnsi="Times New Roman"/>
                <w:b/>
                <w:sz w:val="32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32"/>
                <w:szCs w:val="24"/>
              </w:rPr>
              <m:t>υ</m:t>
            </m:r>
          </m:e>
          <m:sub>
            <m:r>
              <m:rPr>
                <m:sty m:val="b"/>
              </m:rPr>
              <w:rPr>
                <w:rFonts w:ascii="Cambria Math" w:eastAsia="Times New Roman" w:hAnsi="Times New Roman"/>
                <w:sz w:val="32"/>
                <w:szCs w:val="24"/>
              </w:rPr>
              <m:t>н</m:t>
            </m:r>
          </m:sub>
        </m:sSub>
        <m:r>
          <m:rPr>
            <m:sty m:val="b"/>
          </m:rPr>
          <w:rPr>
            <w:rFonts w:ascii="Cambria Math" w:eastAsia="Times New Roman" w:hAnsi="Times New Roman"/>
            <w:sz w:val="32"/>
            <w:szCs w:val="24"/>
          </w:rPr>
          <m:t xml:space="preserve"> =</m:t>
        </m:r>
        <m:f>
          <m:fPr>
            <m:ctrlPr>
              <w:rPr>
                <w:rFonts w:ascii="Cambria Math" w:eastAsia="Times New Roman" w:hAnsi="Times New Roman"/>
                <w:b/>
                <w:sz w:val="32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/>
                    <w:b/>
                    <w:sz w:val="32"/>
                    <w:szCs w:val="24"/>
                    <w:lang w:val="en-US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="Times New Roman" w:hAnsi="Cambria Math"/>
                    <w:sz w:val="32"/>
                    <w:szCs w:val="24"/>
                    <w:lang w:val="en-US"/>
                  </w:rPr>
                  <m:t>Q</m:t>
                </m:r>
              </m:e>
              <m:sub>
                <m:r>
                  <m:rPr>
                    <m:sty m:val="b"/>
                  </m:rPr>
                  <w:rPr>
                    <w:rFonts w:ascii="Cambria Math" w:eastAsia="Times New Roman" w:hAnsi="Times New Roman"/>
                    <w:sz w:val="32"/>
                    <w:szCs w:val="24"/>
                  </w:rPr>
                  <m:t>н</m:t>
                </m:r>
              </m:sub>
            </m:sSub>
          </m:num>
          <m:den>
            <m:r>
              <m:rPr>
                <m:sty m:val="b"/>
              </m:rPr>
              <w:rPr>
                <w:rFonts w:ascii="Cambria Math" w:eastAsia="Times New Roman" w:hAnsi="Cambria Math"/>
                <w:sz w:val="32"/>
                <w:szCs w:val="24"/>
              </w:rPr>
              <m:t>86400</m:t>
            </m:r>
            <m:r>
              <m:rPr>
                <m:sty m:val="b"/>
              </m:rPr>
              <w:rPr>
                <w:rFonts w:ascii="Cambria Math" w:eastAsia="Times New Roman" w:hAnsi="Times New Roman"/>
                <w:sz w:val="32"/>
                <w:szCs w:val="24"/>
              </w:rPr>
              <m:t>·</m:t>
            </m:r>
            <m:r>
              <m:rPr>
                <m:sty m:val="b"/>
              </m:rPr>
              <w:rPr>
                <w:rFonts w:ascii="Cambria Math" w:eastAsia="Times New Roman" w:hAnsi="Cambria Math"/>
                <w:sz w:val="32"/>
                <w:szCs w:val="24"/>
                <w:lang w:val="en-US"/>
              </w:rPr>
              <m:t>F</m:t>
            </m:r>
            <m:r>
              <m:rPr>
                <m:sty m:val="b"/>
              </m:rPr>
              <w:rPr>
                <w:rFonts w:ascii="Cambria Math" w:eastAsia="Times New Roman" w:hAnsi="Times New Roman"/>
                <w:sz w:val="32"/>
                <w:szCs w:val="24"/>
              </w:rPr>
              <m:t>·</m:t>
            </m:r>
            <m:sSub>
              <m:sSubPr>
                <m:ctrlPr>
                  <w:rPr>
                    <w:rFonts w:ascii="Cambria Math" w:eastAsia="Times New Roman" w:hAnsi="Times New Roman"/>
                    <w:b/>
                    <w:sz w:val="32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="Times New Roman" w:hAnsi="Cambria Math"/>
                    <w:sz w:val="32"/>
                    <w:szCs w:val="24"/>
                  </w:rPr>
                  <m:t>ρ</m:t>
                </m:r>
              </m:e>
              <m:sub>
                <m:r>
                  <m:rPr>
                    <m:sty m:val="b"/>
                  </m:rPr>
                  <w:rPr>
                    <w:rFonts w:ascii="Cambria Math" w:eastAsia="Times New Roman" w:hAnsi="Times New Roman"/>
                    <w:sz w:val="32"/>
                    <w:szCs w:val="24"/>
                  </w:rPr>
                  <m:t>н</m:t>
                </m:r>
              </m:sub>
            </m:sSub>
          </m:den>
        </m:f>
        <m:r>
          <m:rPr>
            <m:sty m:val="b"/>
          </m:rPr>
          <w:rPr>
            <w:rFonts w:ascii="Cambria Math" w:eastAsia="Times New Roman" w:hAnsi="Times New Roman"/>
            <w:sz w:val="32"/>
            <w:szCs w:val="24"/>
          </w:rPr>
          <m:t xml:space="preserve">= </m:t>
        </m:r>
        <m:f>
          <m:fPr>
            <m:ctrlPr>
              <w:rPr>
                <w:rFonts w:ascii="Cambria Math" w:eastAsia="Times New Roman" w:hAnsi="Times New Roman"/>
                <w:b/>
                <w:sz w:val="32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/>
                    <w:b/>
                    <w:sz w:val="32"/>
                    <w:szCs w:val="24"/>
                    <w:lang w:val="en-US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="Times New Roman" w:hAnsi="Cambria Math"/>
                    <w:sz w:val="32"/>
                    <w:szCs w:val="24"/>
                    <w:lang w:val="en-US"/>
                  </w:rPr>
                  <m:t>Q</m:t>
                </m:r>
              </m:e>
              <m:sub>
                <m:r>
                  <m:rPr>
                    <m:sty m:val="b"/>
                  </m:rPr>
                  <w:rPr>
                    <w:rFonts w:ascii="Cambria Math" w:eastAsia="Times New Roman" w:hAnsi="Times New Roman"/>
                    <w:sz w:val="32"/>
                    <w:szCs w:val="24"/>
                  </w:rPr>
                  <m:t>н</m:t>
                </m:r>
              </m:sub>
            </m:sSub>
          </m:num>
          <m:den>
            <m:r>
              <m:rPr>
                <m:sty m:val="b"/>
              </m:rPr>
              <w:rPr>
                <w:rFonts w:ascii="Cambria Math" w:eastAsia="Times New Roman" w:hAnsi="Cambria Math"/>
                <w:sz w:val="32"/>
                <w:szCs w:val="24"/>
              </w:rPr>
              <m:t>86400</m:t>
            </m:r>
            <m:r>
              <m:rPr>
                <m:sty m:val="b"/>
              </m:rPr>
              <w:rPr>
                <w:rFonts w:ascii="Cambria Math" w:eastAsia="Times New Roman" w:hAnsi="Times New Roman"/>
                <w:sz w:val="32"/>
                <w:szCs w:val="24"/>
              </w:rPr>
              <m:t>·</m:t>
            </m:r>
            <m:r>
              <m:rPr>
                <m:sty m:val="b"/>
              </m:rPr>
              <w:rPr>
                <w:rFonts w:ascii="Cambria Math" w:eastAsia="Times New Roman" w:hAnsi="Cambria Math"/>
                <w:sz w:val="32"/>
                <w:szCs w:val="24"/>
              </w:rPr>
              <m:t>0</m:t>
            </m:r>
            <m:r>
              <m:rPr>
                <m:sty m:val="b"/>
              </m:rPr>
              <w:rPr>
                <w:rFonts w:ascii="Cambria Math" w:eastAsia="Times New Roman" w:hAnsi="Times New Roman"/>
                <w:sz w:val="32"/>
                <w:szCs w:val="24"/>
              </w:rPr>
              <m:t>.</m:t>
            </m:r>
            <m:r>
              <m:rPr>
                <m:sty m:val="b"/>
              </m:rPr>
              <w:rPr>
                <w:rFonts w:ascii="Cambria Math" w:eastAsia="Times New Roman" w:hAnsi="Cambria Math"/>
                <w:sz w:val="32"/>
                <w:szCs w:val="24"/>
              </w:rPr>
              <m:t>785</m:t>
            </m:r>
            <m:r>
              <m:rPr>
                <m:sty m:val="b"/>
              </m:rPr>
              <w:rPr>
                <w:rFonts w:ascii="Cambria Math" w:eastAsia="Times New Roman" w:hAnsi="Times New Roman"/>
                <w:sz w:val="32"/>
                <w:szCs w:val="24"/>
              </w:rPr>
              <m:t>·</m:t>
            </m:r>
            <m:sSup>
              <m:sSupPr>
                <m:ctrlPr>
                  <w:rPr>
                    <w:rFonts w:ascii="Cambria Math" w:eastAsia="Times New Roman" w:hAnsi="Times New Roman"/>
                    <w:b/>
                    <w:sz w:val="32"/>
                    <w:szCs w:val="24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Times New Roman" w:eastAsia="Times New Roman" w:hAnsi="Times New Roman"/>
                    <w:sz w:val="32"/>
                    <w:szCs w:val="24"/>
                  </w:rPr>
                  <m:t>Д</m:t>
                </m:r>
              </m:e>
              <m:sup>
                <m:r>
                  <m:rPr>
                    <m:sty m:val="b"/>
                  </m:rPr>
                  <w:rPr>
                    <w:rFonts w:ascii="Cambria Math" w:eastAsia="Times New Roman" w:hAnsi="Cambria Math"/>
                    <w:sz w:val="32"/>
                    <w:szCs w:val="24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eastAsia="Times New Roman" w:hAnsi="Times New Roman"/>
                <w:sz w:val="32"/>
                <w:szCs w:val="24"/>
              </w:rPr>
              <m:t>··</m:t>
            </m:r>
            <m:sSub>
              <m:sSubPr>
                <m:ctrlPr>
                  <w:rPr>
                    <w:rFonts w:ascii="Cambria Math" w:eastAsia="Times New Roman" w:hAnsi="Times New Roman"/>
                    <w:b/>
                    <w:sz w:val="32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="Times New Roman" w:hAnsi="Cambria Math"/>
                    <w:sz w:val="32"/>
                    <w:szCs w:val="24"/>
                  </w:rPr>
                  <m:t>ρ</m:t>
                </m:r>
              </m:e>
              <m:sub>
                <m:r>
                  <m:rPr>
                    <m:sty m:val="b"/>
                  </m:rPr>
                  <w:rPr>
                    <w:rFonts w:ascii="Cambria Math" w:eastAsia="Times New Roman" w:hAnsi="Times New Roman"/>
                    <w:sz w:val="32"/>
                    <w:szCs w:val="24"/>
                  </w:rPr>
                  <m:t>н</m:t>
                </m:r>
              </m:sub>
            </m:sSub>
          </m:den>
        </m:f>
      </m:oMath>
      <w:r w:rsidR="004E4FAC" w:rsidRPr="003D39AB">
        <w:rPr>
          <w:rFonts w:ascii="Times New Roman" w:hAnsi="Times New Roman"/>
          <w:b/>
          <w:sz w:val="28"/>
          <w:szCs w:val="24"/>
        </w:rPr>
        <w:t xml:space="preserve">, </w:t>
      </w:r>
      <w:proofErr w:type="gramStart"/>
      <w:r w:rsidR="004E4FAC" w:rsidRPr="003D39AB">
        <w:rPr>
          <w:rFonts w:ascii="Times New Roman" w:hAnsi="Times New Roman"/>
          <w:b/>
          <w:sz w:val="28"/>
          <w:szCs w:val="24"/>
        </w:rPr>
        <w:t>м</w:t>
      </w:r>
      <w:proofErr w:type="gramEnd"/>
      <w:r w:rsidR="004E4FAC" w:rsidRPr="003D39AB">
        <w:rPr>
          <w:rFonts w:ascii="Times New Roman" w:hAnsi="Times New Roman"/>
          <w:b/>
          <w:sz w:val="28"/>
          <w:szCs w:val="24"/>
        </w:rPr>
        <w:t>/с                   (6)</w:t>
      </w:r>
    </w:p>
    <w:p w:rsidR="004E4FAC" w:rsidRPr="003D39AB" w:rsidRDefault="004E4FAC" w:rsidP="0069490C">
      <w:pPr>
        <w:spacing w:after="0" w:line="360" w:lineRule="auto"/>
        <w:ind w:right="340" w:firstLine="709"/>
        <w:outlineLvl w:val="0"/>
        <w:rPr>
          <w:rFonts w:ascii="Times New Roman" w:hAnsi="Times New Roman"/>
          <w:b/>
          <w:sz w:val="28"/>
          <w:szCs w:val="24"/>
        </w:rPr>
      </w:pPr>
      <w:r w:rsidRPr="003D39AB">
        <w:rPr>
          <w:rFonts w:ascii="Times New Roman" w:hAnsi="Times New Roman"/>
          <w:sz w:val="28"/>
          <w:szCs w:val="24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/>
                <w:b/>
                <w:sz w:val="28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eastAsia="Times New Roman" w:hAnsi="Cambria Math"/>
                <w:sz w:val="28"/>
                <w:szCs w:val="24"/>
              </w:rPr>
              <m:t>ρ</m:t>
            </m:r>
          </m:e>
          <m:sub>
            <m:r>
              <m:rPr>
                <m:sty m:val="b"/>
              </m:rPr>
              <w:rPr>
                <w:rFonts w:ascii="Cambria Math" w:eastAsia="Times New Roman" w:hAnsi="Cambria Math"/>
                <w:sz w:val="28"/>
                <w:szCs w:val="24"/>
              </w:rPr>
              <m:t>н</m:t>
            </m:r>
          </m:sub>
        </m:sSub>
      </m:oMath>
      <w:r w:rsidRPr="003D39AB">
        <w:rPr>
          <w:rFonts w:ascii="Times New Roman" w:hAnsi="Times New Roman"/>
          <w:b/>
          <w:sz w:val="28"/>
          <w:szCs w:val="24"/>
        </w:rPr>
        <w:t xml:space="preserve"> [т/</w:t>
      </w:r>
      <m:oMath>
        <m:sSup>
          <m:sSupPr>
            <m:ctrlPr>
              <w:rPr>
                <w:rFonts w:ascii="Cambria Math" w:eastAsia="Times New Roman" w:hAnsi="Cambria Math"/>
                <w:b/>
                <w:i/>
                <w:sz w:val="28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4"/>
              </w:rPr>
              <m:t>м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4"/>
              </w:rPr>
              <m:t>3</m:t>
            </m:r>
          </m:sup>
        </m:sSup>
      </m:oMath>
      <w:r w:rsidRPr="003D39AB">
        <w:rPr>
          <w:rFonts w:ascii="Times New Roman" w:hAnsi="Times New Roman"/>
          <w:b/>
          <w:sz w:val="28"/>
          <w:szCs w:val="24"/>
        </w:rPr>
        <w:t>]</w:t>
      </w:r>
    </w:p>
    <w:p w:rsidR="004E4FAC" w:rsidRPr="003D39AB" w:rsidRDefault="004E4FAC" w:rsidP="0069490C">
      <w:pPr>
        <w:tabs>
          <w:tab w:val="left" w:pos="5760"/>
        </w:tabs>
        <w:spacing w:after="0" w:line="360" w:lineRule="auto"/>
        <w:ind w:right="340" w:firstLine="709"/>
        <w:rPr>
          <w:rFonts w:ascii="Times New Roman" w:hAnsi="Times New Roman"/>
          <w:sz w:val="28"/>
          <w:szCs w:val="24"/>
        </w:rPr>
      </w:pPr>
      <w:r w:rsidRPr="003D39AB">
        <w:rPr>
          <w:rFonts w:ascii="Times New Roman" w:hAnsi="Times New Roman"/>
          <w:sz w:val="28"/>
          <w:szCs w:val="24"/>
        </w:rPr>
        <w:t xml:space="preserve">Пузырьки газа успеют всплыть при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/>
                <w:sz w:val="28"/>
                <w:szCs w:val="24"/>
              </w:rPr>
              <m:t>υ</m:t>
            </m:r>
          </m:e>
          <m:sub>
            <m:r>
              <w:rPr>
                <w:rFonts w:ascii="Cambria Math" w:eastAsia="Times New Roman" w:hAnsi="Cambria Math"/>
                <w:sz w:val="28"/>
                <w:szCs w:val="24"/>
              </w:rPr>
              <m:t>г</m:t>
            </m:r>
          </m:sub>
        </m:sSub>
      </m:oMath>
      <w:r w:rsidRPr="003D39AB">
        <w:rPr>
          <w:rFonts w:ascii="Times New Roman" w:hAnsi="Times New Roman"/>
          <w:sz w:val="28"/>
          <w:szCs w:val="24"/>
        </w:rPr>
        <w:t>&lt;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4"/>
              </w:rPr>
              <m:t>υ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4"/>
              </w:rPr>
              <m:t>н</m:t>
            </m:r>
          </m:sub>
        </m:sSub>
      </m:oMath>
      <w:r w:rsidRPr="003D39AB">
        <w:rPr>
          <w:rFonts w:ascii="Times New Roman" w:hAnsi="Times New Roman"/>
          <w:sz w:val="28"/>
          <w:szCs w:val="24"/>
        </w:rPr>
        <w:t>.</w:t>
      </w:r>
    </w:p>
    <w:p w:rsidR="004E4FAC" w:rsidRPr="003D39AB" w:rsidRDefault="004E4FAC" w:rsidP="0069490C">
      <w:pPr>
        <w:tabs>
          <w:tab w:val="left" w:pos="5760"/>
        </w:tabs>
        <w:spacing w:after="0" w:line="360" w:lineRule="auto"/>
        <w:ind w:right="340" w:firstLine="709"/>
        <w:rPr>
          <w:rFonts w:ascii="Times New Roman" w:hAnsi="Times New Roman"/>
          <w:sz w:val="28"/>
          <w:szCs w:val="24"/>
        </w:rPr>
      </w:pPr>
      <w:r w:rsidRPr="003D39AB">
        <w:rPr>
          <w:rFonts w:ascii="Times New Roman" w:hAnsi="Times New Roman"/>
          <w:sz w:val="28"/>
          <w:szCs w:val="24"/>
        </w:rPr>
        <w:t xml:space="preserve">Принимают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/>
                <w:sz w:val="28"/>
                <w:szCs w:val="24"/>
              </w:rPr>
              <m:t>υ</m:t>
            </m:r>
          </m:e>
          <m:sub>
            <m:r>
              <w:rPr>
                <w:rFonts w:ascii="Cambria Math" w:eastAsia="Times New Roman" w:hAnsi="Cambria Math"/>
                <w:sz w:val="28"/>
                <w:szCs w:val="24"/>
              </w:rPr>
              <m:t>г</m:t>
            </m:r>
          </m:sub>
        </m:sSub>
      </m:oMath>
      <w:r w:rsidRPr="003D39AB">
        <w:rPr>
          <w:rFonts w:ascii="Times New Roman" w:hAnsi="Times New Roman"/>
          <w:sz w:val="28"/>
          <w:szCs w:val="24"/>
        </w:rPr>
        <w:t xml:space="preserve"> на 0,001÷ 0,002 м/с больше, чем 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4"/>
              </w:rPr>
              <m:t>υ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4"/>
              </w:rPr>
              <m:t>н</m:t>
            </m:r>
          </m:sub>
        </m:sSub>
      </m:oMath>
      <w:r w:rsidRPr="003D39AB">
        <w:rPr>
          <w:rFonts w:ascii="Times New Roman" w:hAnsi="Times New Roman"/>
          <w:sz w:val="28"/>
          <w:szCs w:val="24"/>
        </w:rPr>
        <w:t xml:space="preserve"> и определяют диаметр пузырьков газа по формуле Стокса.</w:t>
      </w:r>
    </w:p>
    <w:p w:rsidR="004E4FAC" w:rsidRPr="000A048B" w:rsidRDefault="00E41569" w:rsidP="0069490C">
      <w:pPr>
        <w:tabs>
          <w:tab w:val="left" w:pos="5760"/>
        </w:tabs>
        <w:spacing w:line="360" w:lineRule="auto"/>
        <w:ind w:right="340" w:firstLine="709"/>
        <w:jc w:val="center"/>
        <w:rPr>
          <w:rFonts w:ascii="Times New Roman" w:hAnsi="Times New Roman"/>
          <w:b/>
          <w:sz w:val="28"/>
          <w:szCs w:val="24"/>
        </w:rPr>
      </w:pPr>
      <m:oMath>
        <m:sSub>
          <m:sSubPr>
            <m:ctrlPr>
              <w:rPr>
                <w:rFonts w:ascii="Cambria Math" w:eastAsia="Times New Roman" w:hAnsi="Times New Roman"/>
                <w:b/>
                <w:sz w:val="28"/>
                <w:szCs w:val="24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eastAsia="Times New Roman" w:hAnsi="Cambria Math"/>
                <w:sz w:val="28"/>
                <w:szCs w:val="24"/>
                <w:lang w:val="en-US"/>
              </w:rPr>
              <m:t>d</m:t>
            </m:r>
          </m:e>
          <m:sub>
            <m:r>
              <m:rPr>
                <m:sty m:val="b"/>
              </m:rPr>
              <w:rPr>
                <w:rFonts w:ascii="Times New Roman" w:eastAsia="Times New Roman" w:hAnsi="Times New Roman"/>
                <w:sz w:val="28"/>
                <w:szCs w:val="24"/>
              </w:rPr>
              <m:t>г</m:t>
            </m:r>
          </m:sub>
        </m:sSub>
        <m:r>
          <m:rPr>
            <m:sty m:val="b"/>
          </m:rPr>
          <w:rPr>
            <w:rFonts w:ascii="Cambria Math" w:eastAsia="Times New Roman" w:hAnsi="Times New Roman"/>
            <w:sz w:val="28"/>
            <w:szCs w:val="24"/>
          </w:rPr>
          <m:t xml:space="preserve">= </m:t>
        </m:r>
        <m:rad>
          <m:radPr>
            <m:degHide m:val="on"/>
            <m:ctrlPr>
              <w:rPr>
                <w:rFonts w:ascii="Cambria Math" w:eastAsia="Times New Roman" w:hAnsi="Times New Roman"/>
                <w:b/>
                <w:sz w:val="36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Times New Roman"/>
                    <w:b/>
                    <w:sz w:val="36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Times New Roman"/>
                        <w:b/>
                        <w:sz w:val="36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6"/>
                        <w:szCs w:val="24"/>
                      </w:rPr>
                      <m:t>υ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Times New Roman" w:eastAsia="Times New Roman" w:hAnsi="Times New Roman"/>
                        <w:sz w:val="36"/>
                        <w:szCs w:val="24"/>
                      </w:rPr>
                      <m:t>г</m:t>
                    </m:r>
                  </m:sub>
                </m:sSub>
                <m:r>
                  <m:rPr>
                    <m:sty m:val="b"/>
                  </m:rPr>
                  <w:rPr>
                    <w:rFonts w:ascii="Times New Roman" w:eastAsia="Times New Roman" w:hAnsi="Times New Roman"/>
                    <w:sz w:val="36"/>
                    <w:szCs w:val="24"/>
                  </w:rPr>
                  <m:t>·</m:t>
                </m:r>
                <m:r>
                  <m:rPr>
                    <m:sty m:val="b"/>
                  </m:rPr>
                  <w:rPr>
                    <w:rFonts w:ascii="Cambria Math" w:eastAsia="Times New Roman" w:hAnsi="Cambria Math"/>
                    <w:sz w:val="36"/>
                    <w:szCs w:val="24"/>
                  </w:rPr>
                  <m:t>18</m:t>
                </m:r>
                <m:r>
                  <m:rPr>
                    <m:sty m:val="b"/>
                  </m:rPr>
                  <w:rPr>
                    <w:rFonts w:ascii="Times New Roman" w:eastAsia="Times New Roman" w:hAnsi="Times New Roman"/>
                    <w:sz w:val="36"/>
                    <w:szCs w:val="24"/>
                  </w:rPr>
                  <m:t>·</m:t>
                </m:r>
                <m:sSub>
                  <m:sSubPr>
                    <m:ctrlPr>
                      <w:rPr>
                        <w:rFonts w:ascii="Cambria Math" w:eastAsia="Times New Roman" w:hAnsi="Times New Roman"/>
                        <w:b/>
                        <w:sz w:val="36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36"/>
                        <w:szCs w:val="24"/>
                      </w:rPr>
                      <m:t>µ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Times New Roman" w:eastAsia="Times New Roman" w:hAnsi="Times New Roman"/>
                        <w:sz w:val="36"/>
                        <w:szCs w:val="24"/>
                      </w:rPr>
                      <m:t>н</m:t>
                    </m:r>
                  </m:sub>
                </m:sSub>
              </m:num>
              <m:den>
                <m:r>
                  <m:rPr>
                    <m:sty m:val="b"/>
                  </m:rPr>
                  <w:rPr>
                    <w:rFonts w:ascii="Cambria Math" w:eastAsia="Times New Roman" w:hAnsi="Times New Roman"/>
                    <w:sz w:val="36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eastAsia="Times New Roman" w:hAnsi="Times New Roman"/>
                        <w:b/>
                        <w:sz w:val="36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36"/>
                        <w:szCs w:val="24"/>
                      </w:rPr>
                      <m:t>ρ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Times New Roman" w:eastAsia="Times New Roman" w:hAnsi="Times New Roman"/>
                        <w:sz w:val="36"/>
                        <w:szCs w:val="24"/>
                      </w:rPr>
                      <m:t>н</m:t>
                    </m:r>
                  </m:sub>
                </m:sSub>
                <m:r>
                  <m:rPr>
                    <m:sty m:val="b"/>
                  </m:rPr>
                  <w:rPr>
                    <w:rFonts w:ascii="Times New Roman" w:eastAsia="Times New Roman" w:hAnsi="Times New Roman"/>
                    <w:sz w:val="36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Times New Roman"/>
                        <w:b/>
                        <w:sz w:val="36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36"/>
                        <w:szCs w:val="24"/>
                      </w:rPr>
                      <m:t>ρ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Times New Roman" w:eastAsia="Times New Roman" w:hAnsi="Times New Roman"/>
                        <w:sz w:val="36"/>
                        <w:szCs w:val="24"/>
                      </w:rPr>
                      <m:t>г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Times New Roman"/>
                    <w:sz w:val="36"/>
                    <w:szCs w:val="24"/>
                  </w:rPr>
                  <m:t>)</m:t>
                </m:r>
                <m:r>
                  <m:rPr>
                    <m:sty m:val="b"/>
                  </m:rPr>
                  <w:rPr>
                    <w:rFonts w:ascii="Times New Roman" w:eastAsia="Times New Roman" w:hAnsi="Times New Roman"/>
                    <w:sz w:val="36"/>
                    <w:szCs w:val="24"/>
                  </w:rPr>
                  <m:t>·</m:t>
                </m:r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8"/>
                    <w:szCs w:val="24"/>
                  </w:rPr>
                  <m:t>g</m:t>
                </m:r>
              </m:den>
            </m:f>
          </m:e>
        </m:rad>
      </m:oMath>
      <w:r w:rsidR="004E4FAC" w:rsidRPr="003D39AB">
        <w:rPr>
          <w:rFonts w:ascii="Times New Roman" w:hAnsi="Times New Roman"/>
          <w:sz w:val="28"/>
          <w:szCs w:val="24"/>
        </w:rPr>
        <w:t xml:space="preserve">    ,</w:t>
      </w:r>
      <w:proofErr w:type="gramStart"/>
      <w:r w:rsidR="004E4FAC" w:rsidRPr="003D39AB">
        <w:rPr>
          <w:rFonts w:ascii="Times New Roman" w:hAnsi="Times New Roman"/>
          <w:sz w:val="28"/>
          <w:szCs w:val="24"/>
        </w:rPr>
        <w:t>м</w:t>
      </w:r>
      <w:proofErr w:type="gramEnd"/>
      <w:r w:rsidR="004E4FAC" w:rsidRPr="003D39AB">
        <w:rPr>
          <w:rFonts w:ascii="Times New Roman" w:hAnsi="Times New Roman"/>
          <w:sz w:val="28"/>
          <w:szCs w:val="24"/>
        </w:rPr>
        <w:t xml:space="preserve">                      (7)</w:t>
      </w:r>
    </w:p>
    <w:p w:rsidR="0069490C" w:rsidRDefault="0069490C" w:rsidP="004E4FAC">
      <w:pPr>
        <w:tabs>
          <w:tab w:val="left" w:pos="5760"/>
        </w:tabs>
        <w:spacing w:line="360" w:lineRule="auto"/>
        <w:ind w:left="1418" w:right="340"/>
        <w:jc w:val="center"/>
        <w:rPr>
          <w:rFonts w:ascii="Times New Roman" w:hAnsi="Times New Roman"/>
          <w:sz w:val="28"/>
          <w:szCs w:val="24"/>
        </w:rPr>
      </w:pPr>
    </w:p>
    <w:p w:rsidR="0069490C" w:rsidRDefault="0069490C" w:rsidP="004E4FAC">
      <w:pPr>
        <w:tabs>
          <w:tab w:val="left" w:pos="5760"/>
        </w:tabs>
        <w:spacing w:line="360" w:lineRule="auto"/>
        <w:ind w:left="1418" w:right="340"/>
        <w:jc w:val="center"/>
        <w:rPr>
          <w:rFonts w:ascii="Times New Roman" w:hAnsi="Times New Roman"/>
          <w:sz w:val="28"/>
          <w:szCs w:val="24"/>
        </w:rPr>
      </w:pPr>
    </w:p>
    <w:p w:rsidR="004E4FAC" w:rsidRPr="003D39AB" w:rsidRDefault="004E4FAC" w:rsidP="0069490C">
      <w:pPr>
        <w:tabs>
          <w:tab w:val="left" w:pos="5760"/>
        </w:tabs>
        <w:spacing w:line="360" w:lineRule="auto"/>
        <w:jc w:val="center"/>
        <w:rPr>
          <w:rFonts w:ascii="Times New Roman" w:hAnsi="Times New Roman"/>
          <w:sz w:val="28"/>
          <w:szCs w:val="24"/>
        </w:rPr>
      </w:pPr>
      <w:r w:rsidRPr="003D39AB">
        <w:rPr>
          <w:rFonts w:ascii="Times New Roman" w:hAnsi="Times New Roman"/>
          <w:sz w:val="28"/>
          <w:szCs w:val="24"/>
        </w:rPr>
        <w:lastRenderedPageBreak/>
        <w:t>Исходные данные для расчета приведены в таблице 1.</w:t>
      </w:r>
    </w:p>
    <w:p w:rsidR="004E4FAC" w:rsidRPr="003D39AB" w:rsidRDefault="004E4FAC" w:rsidP="0069490C">
      <w:pPr>
        <w:tabs>
          <w:tab w:val="left" w:pos="5760"/>
        </w:tabs>
        <w:spacing w:line="36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3D39AB">
        <w:rPr>
          <w:rFonts w:ascii="Times New Roman" w:hAnsi="Times New Roman"/>
          <w:b/>
          <w:i/>
          <w:sz w:val="28"/>
          <w:szCs w:val="24"/>
        </w:rPr>
        <w:t>Порядок выполнения расчета.</w:t>
      </w:r>
    </w:p>
    <w:p w:rsidR="004E4FAC" w:rsidRPr="003D39AB" w:rsidRDefault="004E4FAC" w:rsidP="0069490C">
      <w:pPr>
        <w:tabs>
          <w:tab w:val="left" w:pos="5760"/>
        </w:tabs>
        <w:spacing w:line="360" w:lineRule="auto"/>
        <w:rPr>
          <w:rFonts w:ascii="Times New Roman" w:hAnsi="Times New Roman"/>
          <w:i/>
          <w:sz w:val="28"/>
          <w:szCs w:val="24"/>
        </w:rPr>
      </w:pPr>
      <w:r w:rsidRPr="003D39AB">
        <w:rPr>
          <w:rFonts w:ascii="Times New Roman" w:hAnsi="Times New Roman"/>
          <w:i/>
          <w:sz w:val="28"/>
          <w:szCs w:val="24"/>
        </w:rPr>
        <w:t>Определяют:</w:t>
      </w:r>
    </w:p>
    <w:p w:rsidR="004E4FAC" w:rsidRPr="003D39AB" w:rsidRDefault="004E4FAC" w:rsidP="0069490C">
      <w:pPr>
        <w:tabs>
          <w:tab w:val="left" w:pos="5760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3D39AB">
        <w:rPr>
          <w:rFonts w:ascii="Times New Roman" w:hAnsi="Times New Roman"/>
          <w:sz w:val="28"/>
          <w:szCs w:val="24"/>
        </w:rPr>
        <w:t>1.Плотность газа в условиях сепаратора по формуле(2).</w:t>
      </w:r>
    </w:p>
    <w:p w:rsidR="004E4FAC" w:rsidRPr="003D39AB" w:rsidRDefault="004E4FAC" w:rsidP="0069490C">
      <w:pPr>
        <w:tabs>
          <w:tab w:val="left" w:pos="5760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3D39AB">
        <w:rPr>
          <w:rFonts w:ascii="Times New Roman" w:hAnsi="Times New Roman"/>
          <w:sz w:val="28"/>
          <w:szCs w:val="24"/>
        </w:rPr>
        <w:t>2. Скорость осаждения капельки жидкости по формуле(1).</w:t>
      </w:r>
    </w:p>
    <w:p w:rsidR="004E4FAC" w:rsidRPr="003D39AB" w:rsidRDefault="004E4FAC" w:rsidP="0069490C">
      <w:pPr>
        <w:tabs>
          <w:tab w:val="left" w:pos="5760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3D39AB">
        <w:rPr>
          <w:rFonts w:ascii="Times New Roman" w:hAnsi="Times New Roman"/>
          <w:sz w:val="28"/>
          <w:szCs w:val="24"/>
        </w:rPr>
        <w:t>3.Скорость подъема газа по формуле (3).</w:t>
      </w:r>
    </w:p>
    <w:p w:rsidR="004E4FAC" w:rsidRPr="003D39AB" w:rsidRDefault="004E4FAC" w:rsidP="0069490C">
      <w:pPr>
        <w:tabs>
          <w:tab w:val="left" w:pos="5760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3D39AB">
        <w:rPr>
          <w:rFonts w:ascii="Times New Roman" w:hAnsi="Times New Roman"/>
          <w:sz w:val="28"/>
          <w:szCs w:val="24"/>
        </w:rPr>
        <w:t>4.Суточную производительность сепаратора по газу по формуле (4).</w:t>
      </w:r>
    </w:p>
    <w:p w:rsidR="004E4FAC" w:rsidRPr="003D39AB" w:rsidRDefault="004E4FAC" w:rsidP="0069490C">
      <w:pPr>
        <w:tabs>
          <w:tab w:val="left" w:pos="5760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3D39AB">
        <w:rPr>
          <w:rFonts w:ascii="Times New Roman" w:hAnsi="Times New Roman"/>
          <w:sz w:val="28"/>
          <w:szCs w:val="24"/>
        </w:rPr>
        <w:t>5.Скорость подъема уровня нефти в сепараторе формула (6).</w:t>
      </w:r>
    </w:p>
    <w:p w:rsidR="004E4FAC" w:rsidRPr="003D39AB" w:rsidRDefault="004E4FAC" w:rsidP="0069490C">
      <w:pPr>
        <w:tabs>
          <w:tab w:val="left" w:pos="5760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3D39AB">
        <w:rPr>
          <w:rFonts w:ascii="Times New Roman" w:hAnsi="Times New Roman"/>
          <w:sz w:val="28"/>
          <w:szCs w:val="24"/>
        </w:rPr>
        <w:t>6.Диаметр пузырьков газа, формула (7).</w:t>
      </w:r>
    </w:p>
    <w:p w:rsidR="004E4FAC" w:rsidRDefault="004E4FAC" w:rsidP="0069490C">
      <w:pPr>
        <w:tabs>
          <w:tab w:val="left" w:pos="5760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3D39AB">
        <w:rPr>
          <w:rFonts w:ascii="Times New Roman" w:hAnsi="Times New Roman"/>
          <w:sz w:val="28"/>
          <w:szCs w:val="24"/>
        </w:rPr>
        <w:t>7.Суточная производительность сепаратора по жидкости</w:t>
      </w:r>
      <w:proofErr w:type="gramStart"/>
      <w:r w:rsidRPr="003D39AB">
        <w:rPr>
          <w:rFonts w:ascii="Times New Roman" w:hAnsi="Times New Roman"/>
          <w:b/>
          <w:sz w:val="28"/>
          <w:szCs w:val="24"/>
        </w:rPr>
        <w:t xml:space="preserve"> ,</w:t>
      </w:r>
      <w:proofErr w:type="gramEnd"/>
      <w:r w:rsidRPr="003D39AB">
        <w:rPr>
          <w:rFonts w:ascii="Times New Roman" w:hAnsi="Times New Roman"/>
          <w:b/>
          <w:sz w:val="28"/>
          <w:szCs w:val="24"/>
        </w:rPr>
        <w:t xml:space="preserve"> </w:t>
      </w:r>
      <w:r w:rsidRPr="003D39AB">
        <w:rPr>
          <w:rFonts w:ascii="Times New Roman" w:hAnsi="Times New Roman"/>
          <w:sz w:val="28"/>
          <w:szCs w:val="24"/>
        </w:rPr>
        <w:t>формула (5)</w:t>
      </w:r>
    </w:p>
    <w:p w:rsidR="004E4FAC" w:rsidRDefault="004E4FAC" w:rsidP="004E4FAC">
      <w:pPr>
        <w:tabs>
          <w:tab w:val="left" w:pos="5760"/>
        </w:tabs>
        <w:spacing w:after="0" w:line="240" w:lineRule="auto"/>
        <w:ind w:left="1418" w:right="340"/>
        <w:rPr>
          <w:rFonts w:ascii="Times New Roman" w:hAnsi="Times New Roman"/>
          <w:sz w:val="28"/>
          <w:szCs w:val="24"/>
        </w:rPr>
      </w:pPr>
    </w:p>
    <w:p w:rsidR="0069490C" w:rsidRDefault="0069490C" w:rsidP="004E4FAC">
      <w:pPr>
        <w:tabs>
          <w:tab w:val="left" w:pos="5760"/>
        </w:tabs>
        <w:spacing w:after="0" w:line="240" w:lineRule="auto"/>
        <w:ind w:left="1418" w:right="340"/>
        <w:rPr>
          <w:rFonts w:ascii="Times New Roman" w:hAnsi="Times New Roman"/>
          <w:sz w:val="28"/>
          <w:szCs w:val="24"/>
        </w:rPr>
      </w:pPr>
    </w:p>
    <w:p w:rsidR="0069490C" w:rsidRDefault="0069490C" w:rsidP="004E4FAC">
      <w:pPr>
        <w:tabs>
          <w:tab w:val="left" w:pos="5760"/>
        </w:tabs>
        <w:spacing w:after="0" w:line="240" w:lineRule="auto"/>
        <w:ind w:left="1418" w:right="340"/>
        <w:rPr>
          <w:rFonts w:ascii="Times New Roman" w:hAnsi="Times New Roman"/>
          <w:sz w:val="28"/>
          <w:szCs w:val="24"/>
        </w:rPr>
      </w:pPr>
    </w:p>
    <w:p w:rsidR="0069490C" w:rsidRDefault="0069490C" w:rsidP="004E4FAC">
      <w:pPr>
        <w:tabs>
          <w:tab w:val="left" w:pos="5760"/>
        </w:tabs>
        <w:spacing w:after="0" w:line="240" w:lineRule="auto"/>
        <w:ind w:left="1418" w:right="340"/>
        <w:rPr>
          <w:rFonts w:ascii="Times New Roman" w:hAnsi="Times New Roman"/>
          <w:sz w:val="28"/>
          <w:szCs w:val="24"/>
        </w:rPr>
      </w:pPr>
    </w:p>
    <w:p w:rsidR="0069490C" w:rsidRDefault="0069490C" w:rsidP="004E4FAC">
      <w:pPr>
        <w:tabs>
          <w:tab w:val="left" w:pos="5760"/>
        </w:tabs>
        <w:spacing w:after="0" w:line="240" w:lineRule="auto"/>
        <w:ind w:left="1418" w:right="340"/>
        <w:rPr>
          <w:rFonts w:ascii="Times New Roman" w:hAnsi="Times New Roman"/>
          <w:sz w:val="28"/>
          <w:szCs w:val="24"/>
        </w:rPr>
      </w:pPr>
    </w:p>
    <w:p w:rsidR="0069490C" w:rsidRDefault="0069490C" w:rsidP="004E4FAC">
      <w:pPr>
        <w:tabs>
          <w:tab w:val="left" w:pos="5760"/>
        </w:tabs>
        <w:spacing w:after="0" w:line="240" w:lineRule="auto"/>
        <w:ind w:left="1418" w:right="340"/>
        <w:rPr>
          <w:rFonts w:ascii="Times New Roman" w:hAnsi="Times New Roman"/>
          <w:sz w:val="28"/>
          <w:szCs w:val="24"/>
        </w:rPr>
      </w:pPr>
    </w:p>
    <w:p w:rsidR="0069490C" w:rsidRDefault="0069490C" w:rsidP="004E4FAC">
      <w:pPr>
        <w:tabs>
          <w:tab w:val="left" w:pos="5760"/>
        </w:tabs>
        <w:spacing w:after="0" w:line="240" w:lineRule="auto"/>
        <w:ind w:left="1418" w:right="340"/>
        <w:rPr>
          <w:rFonts w:ascii="Times New Roman" w:hAnsi="Times New Roman"/>
          <w:sz w:val="28"/>
          <w:szCs w:val="24"/>
        </w:rPr>
      </w:pPr>
    </w:p>
    <w:p w:rsidR="0069490C" w:rsidRDefault="0069490C" w:rsidP="004E4FAC">
      <w:pPr>
        <w:tabs>
          <w:tab w:val="left" w:pos="5760"/>
        </w:tabs>
        <w:spacing w:after="0" w:line="240" w:lineRule="auto"/>
        <w:ind w:left="1418" w:right="340"/>
        <w:rPr>
          <w:rFonts w:ascii="Times New Roman" w:hAnsi="Times New Roman"/>
          <w:sz w:val="28"/>
          <w:szCs w:val="24"/>
        </w:rPr>
      </w:pPr>
    </w:p>
    <w:p w:rsidR="0069490C" w:rsidRDefault="0069490C" w:rsidP="004E4FAC">
      <w:pPr>
        <w:tabs>
          <w:tab w:val="left" w:pos="5760"/>
        </w:tabs>
        <w:spacing w:after="0" w:line="240" w:lineRule="auto"/>
        <w:ind w:left="1418" w:right="340"/>
        <w:rPr>
          <w:rFonts w:ascii="Times New Roman" w:hAnsi="Times New Roman"/>
          <w:sz w:val="28"/>
          <w:szCs w:val="24"/>
        </w:rPr>
      </w:pPr>
    </w:p>
    <w:p w:rsidR="0069490C" w:rsidRDefault="0069490C" w:rsidP="004E4FAC">
      <w:pPr>
        <w:tabs>
          <w:tab w:val="left" w:pos="5760"/>
        </w:tabs>
        <w:spacing w:after="0" w:line="240" w:lineRule="auto"/>
        <w:ind w:left="1418" w:right="340"/>
        <w:rPr>
          <w:rFonts w:ascii="Times New Roman" w:hAnsi="Times New Roman"/>
          <w:sz w:val="28"/>
          <w:szCs w:val="24"/>
        </w:rPr>
      </w:pPr>
    </w:p>
    <w:p w:rsidR="0069490C" w:rsidRDefault="0069490C" w:rsidP="004E4FAC">
      <w:pPr>
        <w:tabs>
          <w:tab w:val="left" w:pos="5760"/>
        </w:tabs>
        <w:spacing w:after="0" w:line="240" w:lineRule="auto"/>
        <w:ind w:left="1418" w:right="340"/>
        <w:rPr>
          <w:rFonts w:ascii="Times New Roman" w:hAnsi="Times New Roman"/>
          <w:sz w:val="28"/>
          <w:szCs w:val="24"/>
        </w:rPr>
      </w:pPr>
    </w:p>
    <w:p w:rsidR="0069490C" w:rsidRDefault="0069490C" w:rsidP="004E4FAC">
      <w:pPr>
        <w:tabs>
          <w:tab w:val="left" w:pos="5760"/>
        </w:tabs>
        <w:spacing w:after="0" w:line="240" w:lineRule="auto"/>
        <w:ind w:left="1418" w:right="340"/>
        <w:rPr>
          <w:rFonts w:ascii="Times New Roman" w:hAnsi="Times New Roman"/>
          <w:sz w:val="28"/>
          <w:szCs w:val="24"/>
        </w:rPr>
      </w:pPr>
    </w:p>
    <w:p w:rsidR="0069490C" w:rsidRDefault="0069490C" w:rsidP="004E4FAC">
      <w:pPr>
        <w:tabs>
          <w:tab w:val="left" w:pos="5760"/>
        </w:tabs>
        <w:spacing w:after="0" w:line="240" w:lineRule="auto"/>
        <w:ind w:left="1418" w:right="340"/>
        <w:rPr>
          <w:rFonts w:ascii="Times New Roman" w:hAnsi="Times New Roman"/>
          <w:sz w:val="28"/>
          <w:szCs w:val="24"/>
        </w:rPr>
      </w:pPr>
    </w:p>
    <w:p w:rsidR="0069490C" w:rsidRDefault="0069490C" w:rsidP="004E4FAC">
      <w:pPr>
        <w:tabs>
          <w:tab w:val="left" w:pos="5760"/>
        </w:tabs>
        <w:spacing w:after="0" w:line="240" w:lineRule="auto"/>
        <w:ind w:left="1418" w:right="340"/>
        <w:rPr>
          <w:rFonts w:ascii="Times New Roman" w:hAnsi="Times New Roman"/>
          <w:sz w:val="28"/>
          <w:szCs w:val="24"/>
        </w:rPr>
      </w:pPr>
    </w:p>
    <w:p w:rsidR="0069490C" w:rsidRDefault="0069490C" w:rsidP="004E4FAC">
      <w:pPr>
        <w:tabs>
          <w:tab w:val="left" w:pos="5760"/>
        </w:tabs>
        <w:spacing w:after="0" w:line="240" w:lineRule="auto"/>
        <w:ind w:left="1418" w:right="340"/>
        <w:rPr>
          <w:rFonts w:ascii="Times New Roman" w:hAnsi="Times New Roman"/>
          <w:sz w:val="28"/>
          <w:szCs w:val="24"/>
        </w:rPr>
      </w:pPr>
    </w:p>
    <w:p w:rsidR="0069490C" w:rsidRDefault="0069490C" w:rsidP="004E4FAC">
      <w:pPr>
        <w:tabs>
          <w:tab w:val="left" w:pos="5760"/>
        </w:tabs>
        <w:spacing w:after="0" w:line="240" w:lineRule="auto"/>
        <w:ind w:left="1418" w:right="340"/>
        <w:rPr>
          <w:rFonts w:ascii="Times New Roman" w:hAnsi="Times New Roman"/>
          <w:sz w:val="28"/>
          <w:szCs w:val="24"/>
        </w:rPr>
      </w:pPr>
    </w:p>
    <w:p w:rsidR="0069490C" w:rsidRDefault="0069490C" w:rsidP="004E4FAC">
      <w:pPr>
        <w:tabs>
          <w:tab w:val="left" w:pos="5760"/>
        </w:tabs>
        <w:spacing w:after="0" w:line="240" w:lineRule="auto"/>
        <w:ind w:left="1418" w:right="340"/>
        <w:rPr>
          <w:rFonts w:ascii="Times New Roman" w:hAnsi="Times New Roman"/>
          <w:sz w:val="28"/>
          <w:szCs w:val="24"/>
        </w:rPr>
      </w:pPr>
    </w:p>
    <w:p w:rsidR="0069490C" w:rsidRDefault="0069490C" w:rsidP="004E4FAC">
      <w:pPr>
        <w:tabs>
          <w:tab w:val="left" w:pos="5760"/>
        </w:tabs>
        <w:spacing w:after="0" w:line="240" w:lineRule="auto"/>
        <w:ind w:left="1418" w:right="340"/>
        <w:rPr>
          <w:rFonts w:ascii="Times New Roman" w:hAnsi="Times New Roman"/>
          <w:sz w:val="28"/>
          <w:szCs w:val="24"/>
        </w:rPr>
      </w:pPr>
    </w:p>
    <w:p w:rsidR="0069490C" w:rsidRDefault="0069490C" w:rsidP="004E4FAC">
      <w:pPr>
        <w:tabs>
          <w:tab w:val="left" w:pos="5760"/>
        </w:tabs>
        <w:spacing w:after="0" w:line="240" w:lineRule="auto"/>
        <w:ind w:left="1418" w:right="340"/>
        <w:rPr>
          <w:rFonts w:ascii="Times New Roman" w:hAnsi="Times New Roman"/>
          <w:sz w:val="28"/>
          <w:szCs w:val="24"/>
        </w:rPr>
      </w:pPr>
    </w:p>
    <w:p w:rsidR="0069490C" w:rsidRDefault="0069490C" w:rsidP="004E4FAC">
      <w:pPr>
        <w:tabs>
          <w:tab w:val="left" w:pos="5760"/>
        </w:tabs>
        <w:spacing w:after="0" w:line="240" w:lineRule="auto"/>
        <w:ind w:left="1418" w:right="340"/>
        <w:rPr>
          <w:rFonts w:ascii="Times New Roman" w:hAnsi="Times New Roman"/>
          <w:sz w:val="28"/>
          <w:szCs w:val="24"/>
        </w:rPr>
      </w:pPr>
    </w:p>
    <w:p w:rsidR="0069490C" w:rsidRDefault="0069490C" w:rsidP="004E4FAC">
      <w:pPr>
        <w:tabs>
          <w:tab w:val="left" w:pos="5760"/>
        </w:tabs>
        <w:spacing w:after="0" w:line="240" w:lineRule="auto"/>
        <w:ind w:left="1418" w:right="340"/>
        <w:rPr>
          <w:rFonts w:ascii="Times New Roman" w:hAnsi="Times New Roman"/>
          <w:sz w:val="28"/>
          <w:szCs w:val="24"/>
        </w:rPr>
      </w:pPr>
    </w:p>
    <w:p w:rsidR="0069490C" w:rsidRDefault="0069490C" w:rsidP="004E4FAC">
      <w:pPr>
        <w:tabs>
          <w:tab w:val="left" w:pos="5760"/>
        </w:tabs>
        <w:spacing w:after="0" w:line="240" w:lineRule="auto"/>
        <w:ind w:left="1418" w:right="340"/>
        <w:rPr>
          <w:rFonts w:ascii="Times New Roman" w:hAnsi="Times New Roman"/>
          <w:sz w:val="28"/>
          <w:szCs w:val="24"/>
        </w:rPr>
      </w:pPr>
    </w:p>
    <w:p w:rsidR="0069490C" w:rsidRDefault="0069490C" w:rsidP="004E4FAC">
      <w:pPr>
        <w:tabs>
          <w:tab w:val="left" w:pos="5760"/>
        </w:tabs>
        <w:spacing w:after="0" w:line="240" w:lineRule="auto"/>
        <w:ind w:left="1418" w:right="340"/>
        <w:rPr>
          <w:rFonts w:ascii="Times New Roman" w:hAnsi="Times New Roman"/>
          <w:sz w:val="28"/>
          <w:szCs w:val="24"/>
        </w:rPr>
      </w:pPr>
    </w:p>
    <w:p w:rsidR="0069490C" w:rsidRDefault="0069490C" w:rsidP="004E4FAC">
      <w:pPr>
        <w:tabs>
          <w:tab w:val="left" w:pos="5760"/>
        </w:tabs>
        <w:spacing w:after="0" w:line="240" w:lineRule="auto"/>
        <w:ind w:left="1418" w:right="340"/>
        <w:rPr>
          <w:rFonts w:ascii="Times New Roman" w:hAnsi="Times New Roman"/>
          <w:sz w:val="28"/>
          <w:szCs w:val="24"/>
        </w:rPr>
      </w:pPr>
    </w:p>
    <w:p w:rsidR="0069490C" w:rsidRDefault="0069490C" w:rsidP="004E4FAC">
      <w:pPr>
        <w:tabs>
          <w:tab w:val="left" w:pos="5760"/>
        </w:tabs>
        <w:spacing w:after="0" w:line="240" w:lineRule="auto"/>
        <w:ind w:left="1418" w:right="340"/>
        <w:rPr>
          <w:rFonts w:ascii="Times New Roman" w:hAnsi="Times New Roman"/>
          <w:sz w:val="28"/>
          <w:szCs w:val="24"/>
        </w:rPr>
      </w:pPr>
    </w:p>
    <w:p w:rsidR="0069490C" w:rsidRDefault="0069490C" w:rsidP="004E4FAC">
      <w:pPr>
        <w:tabs>
          <w:tab w:val="left" w:pos="5760"/>
        </w:tabs>
        <w:spacing w:after="0" w:line="240" w:lineRule="auto"/>
        <w:ind w:left="1418" w:right="340"/>
        <w:rPr>
          <w:rFonts w:ascii="Times New Roman" w:hAnsi="Times New Roman"/>
          <w:sz w:val="28"/>
          <w:szCs w:val="24"/>
        </w:rPr>
      </w:pPr>
    </w:p>
    <w:p w:rsidR="0069490C" w:rsidRDefault="0069490C" w:rsidP="004E4FAC">
      <w:pPr>
        <w:tabs>
          <w:tab w:val="left" w:pos="5760"/>
        </w:tabs>
        <w:spacing w:after="0" w:line="240" w:lineRule="auto"/>
        <w:ind w:left="1418" w:right="340"/>
        <w:rPr>
          <w:rFonts w:ascii="Times New Roman" w:hAnsi="Times New Roman"/>
          <w:sz w:val="28"/>
          <w:szCs w:val="24"/>
        </w:rPr>
      </w:pPr>
    </w:p>
    <w:p w:rsidR="0069490C" w:rsidRDefault="0069490C" w:rsidP="004E4FAC">
      <w:pPr>
        <w:tabs>
          <w:tab w:val="left" w:pos="5760"/>
        </w:tabs>
        <w:spacing w:after="0" w:line="240" w:lineRule="auto"/>
        <w:ind w:left="1418" w:right="340"/>
        <w:rPr>
          <w:rFonts w:ascii="Times New Roman" w:hAnsi="Times New Roman"/>
          <w:sz w:val="28"/>
          <w:szCs w:val="24"/>
        </w:rPr>
      </w:pPr>
    </w:p>
    <w:p w:rsidR="0069490C" w:rsidRDefault="0069490C" w:rsidP="004E4FAC">
      <w:pPr>
        <w:tabs>
          <w:tab w:val="left" w:pos="5760"/>
        </w:tabs>
        <w:spacing w:after="0" w:line="240" w:lineRule="auto"/>
        <w:ind w:left="1418" w:right="340"/>
        <w:rPr>
          <w:rFonts w:ascii="Times New Roman" w:hAnsi="Times New Roman"/>
          <w:sz w:val="28"/>
          <w:szCs w:val="24"/>
        </w:rPr>
      </w:pPr>
    </w:p>
    <w:p w:rsidR="0069490C" w:rsidRDefault="0069490C" w:rsidP="004E4FAC">
      <w:pPr>
        <w:tabs>
          <w:tab w:val="left" w:pos="5760"/>
        </w:tabs>
        <w:spacing w:after="0" w:line="240" w:lineRule="auto"/>
        <w:ind w:left="1418" w:right="340"/>
        <w:rPr>
          <w:rFonts w:ascii="Times New Roman" w:hAnsi="Times New Roman"/>
          <w:sz w:val="28"/>
          <w:szCs w:val="24"/>
        </w:rPr>
      </w:pPr>
    </w:p>
    <w:p w:rsidR="0069490C" w:rsidRDefault="0069490C" w:rsidP="004E4FAC">
      <w:pPr>
        <w:tabs>
          <w:tab w:val="left" w:pos="5760"/>
        </w:tabs>
        <w:spacing w:after="0" w:line="240" w:lineRule="auto"/>
        <w:ind w:left="1418" w:right="340"/>
        <w:rPr>
          <w:rFonts w:ascii="Times New Roman" w:hAnsi="Times New Roman"/>
          <w:sz w:val="28"/>
          <w:szCs w:val="24"/>
        </w:rPr>
      </w:pPr>
    </w:p>
    <w:p w:rsidR="004E4FAC" w:rsidRDefault="004E4FAC" w:rsidP="004E4FAC">
      <w:pPr>
        <w:tabs>
          <w:tab w:val="left" w:pos="5760"/>
        </w:tabs>
        <w:spacing w:after="0" w:line="240" w:lineRule="auto"/>
        <w:ind w:left="1418" w:right="340"/>
        <w:jc w:val="center"/>
        <w:rPr>
          <w:rFonts w:ascii="Times New Roman" w:hAnsi="Times New Roman"/>
          <w:sz w:val="28"/>
          <w:szCs w:val="24"/>
          <w:lang w:val="en-US"/>
        </w:rPr>
      </w:pPr>
      <w:r>
        <w:rPr>
          <w:rFonts w:ascii="Times New Roman" w:hAnsi="Times New Roman"/>
          <w:sz w:val="28"/>
          <w:szCs w:val="24"/>
        </w:rPr>
        <w:lastRenderedPageBreak/>
        <w:t>Данные для расчетов</w:t>
      </w:r>
      <w:r>
        <w:rPr>
          <w:rFonts w:ascii="Times New Roman" w:hAnsi="Times New Roman"/>
          <w:sz w:val="28"/>
          <w:szCs w:val="24"/>
          <w:lang w:val="en-US"/>
        </w:rPr>
        <w:t>:</w:t>
      </w:r>
    </w:p>
    <w:tbl>
      <w:tblPr>
        <w:tblpPr w:leftFromText="180" w:rightFromText="180" w:vertAnchor="text" w:horzAnchor="margin" w:tblpXSpec="center" w:tblpY="25"/>
        <w:tblOverlap w:val="never"/>
        <w:tblW w:w="9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3"/>
        <w:gridCol w:w="581"/>
        <w:gridCol w:w="970"/>
        <w:gridCol w:w="803"/>
        <w:gridCol w:w="803"/>
        <w:gridCol w:w="807"/>
        <w:gridCol w:w="807"/>
        <w:gridCol w:w="803"/>
        <w:gridCol w:w="803"/>
        <w:gridCol w:w="803"/>
        <w:gridCol w:w="803"/>
        <w:gridCol w:w="803"/>
      </w:tblGrid>
      <w:tr w:rsidR="004E4FAC" w:rsidTr="00840581">
        <w:trPr>
          <w:cantSplit/>
          <w:trHeight w:val="843"/>
        </w:trPr>
        <w:tc>
          <w:tcPr>
            <w:tcW w:w="803" w:type="dxa"/>
            <w:vMerge w:val="restart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ED5">
              <w:rPr>
                <w:rFonts w:ascii="Times New Roman" w:hAnsi="Times New Roman"/>
                <w:sz w:val="28"/>
                <w:szCs w:val="28"/>
              </w:rPr>
              <w:t>№ варианта</w:t>
            </w:r>
          </w:p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81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2ED5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970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3.0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318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1.5</w:t>
            </w:r>
          </w:p>
        </w:tc>
        <w:tc>
          <w:tcPr>
            <w:tcW w:w="807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870</w:t>
            </w:r>
          </w:p>
        </w:tc>
        <w:tc>
          <w:tcPr>
            <w:tcW w:w="807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1.18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0.016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8"/>
                <w:szCs w:val="28"/>
                <w:lang w:val="en-US"/>
              </w:rPr>
              <w:t>7.55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8"/>
                <w:szCs w:val="28"/>
                <w:lang w:val="en-US"/>
              </w:rPr>
              <w:t>0.99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8"/>
                <w:szCs w:val="28"/>
                <w:lang w:val="en-US"/>
              </w:rPr>
              <w:t>250</w:t>
            </w:r>
          </w:p>
        </w:tc>
      </w:tr>
      <w:tr w:rsidR="004E4FAC" w:rsidTr="00840581">
        <w:trPr>
          <w:cantSplit/>
          <w:trHeight w:val="699"/>
        </w:trPr>
        <w:tc>
          <w:tcPr>
            <w:tcW w:w="803" w:type="dxa"/>
            <w:vMerge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2ED5"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970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2.9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315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1.4</w:t>
            </w:r>
          </w:p>
        </w:tc>
        <w:tc>
          <w:tcPr>
            <w:tcW w:w="807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865</w:t>
            </w:r>
          </w:p>
        </w:tc>
        <w:tc>
          <w:tcPr>
            <w:tcW w:w="807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1.17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0.015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8"/>
                <w:szCs w:val="28"/>
                <w:lang w:val="en-US"/>
              </w:rPr>
              <w:t>7.21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8"/>
                <w:szCs w:val="28"/>
                <w:lang w:val="en-US"/>
              </w:rPr>
              <w:t>0.96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8"/>
                <w:szCs w:val="28"/>
                <w:lang w:val="en-US"/>
              </w:rPr>
              <w:t>235</w:t>
            </w:r>
          </w:p>
        </w:tc>
      </w:tr>
      <w:tr w:rsidR="004E4FAC" w:rsidTr="00840581">
        <w:trPr>
          <w:cantSplit/>
          <w:trHeight w:val="835"/>
        </w:trPr>
        <w:tc>
          <w:tcPr>
            <w:tcW w:w="803" w:type="dxa"/>
            <w:vMerge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2ED5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970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2.7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312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1.3</w:t>
            </w:r>
          </w:p>
        </w:tc>
        <w:tc>
          <w:tcPr>
            <w:tcW w:w="807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855</w:t>
            </w:r>
          </w:p>
        </w:tc>
        <w:tc>
          <w:tcPr>
            <w:tcW w:w="807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1.13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0.014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8"/>
                <w:szCs w:val="28"/>
                <w:lang w:val="en-US"/>
              </w:rPr>
              <w:t>8.73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8"/>
                <w:szCs w:val="28"/>
                <w:lang w:val="en-US"/>
              </w:rPr>
              <w:t>0.97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8"/>
                <w:szCs w:val="28"/>
                <w:lang w:val="en-US"/>
              </w:rPr>
              <w:t>220</w:t>
            </w:r>
          </w:p>
        </w:tc>
      </w:tr>
      <w:tr w:rsidR="004E4FAC" w:rsidTr="00840581">
        <w:trPr>
          <w:cantSplit/>
          <w:trHeight w:val="848"/>
        </w:trPr>
        <w:tc>
          <w:tcPr>
            <w:tcW w:w="803" w:type="dxa"/>
            <w:vMerge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2ED5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970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2.5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307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1.2</w:t>
            </w:r>
          </w:p>
        </w:tc>
        <w:tc>
          <w:tcPr>
            <w:tcW w:w="807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850</w:t>
            </w:r>
          </w:p>
        </w:tc>
        <w:tc>
          <w:tcPr>
            <w:tcW w:w="807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1.05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0.013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8"/>
                <w:szCs w:val="28"/>
                <w:lang w:val="en-US"/>
              </w:rPr>
              <w:t>9.23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8"/>
                <w:szCs w:val="28"/>
                <w:lang w:val="en-US"/>
              </w:rPr>
              <w:t>0.95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8"/>
                <w:szCs w:val="28"/>
                <w:lang w:val="en-US"/>
              </w:rPr>
              <w:t>215</w:t>
            </w:r>
          </w:p>
        </w:tc>
      </w:tr>
      <w:tr w:rsidR="004E4FAC" w:rsidTr="00840581">
        <w:trPr>
          <w:cantSplit/>
          <w:trHeight w:val="703"/>
        </w:trPr>
        <w:tc>
          <w:tcPr>
            <w:tcW w:w="803" w:type="dxa"/>
            <w:vMerge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2ED5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970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2.3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302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1.1</w:t>
            </w:r>
          </w:p>
        </w:tc>
        <w:tc>
          <w:tcPr>
            <w:tcW w:w="807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845</w:t>
            </w:r>
          </w:p>
        </w:tc>
        <w:tc>
          <w:tcPr>
            <w:tcW w:w="807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1.23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0.012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8"/>
                <w:szCs w:val="28"/>
                <w:lang w:val="en-US"/>
              </w:rPr>
              <w:t>6.95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8"/>
                <w:szCs w:val="28"/>
                <w:lang w:val="en-US"/>
              </w:rPr>
              <w:t>0.98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8"/>
                <w:szCs w:val="28"/>
                <w:lang w:val="en-US"/>
              </w:rPr>
              <w:t>205</w:t>
            </w:r>
          </w:p>
        </w:tc>
      </w:tr>
      <w:tr w:rsidR="004E4FAC" w:rsidTr="00840581">
        <w:trPr>
          <w:cantSplit/>
          <w:trHeight w:val="844"/>
        </w:trPr>
        <w:tc>
          <w:tcPr>
            <w:tcW w:w="803" w:type="dxa"/>
            <w:vMerge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2ED5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970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2.1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297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807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835</w:t>
            </w:r>
          </w:p>
        </w:tc>
        <w:tc>
          <w:tcPr>
            <w:tcW w:w="807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1.21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0.011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8"/>
                <w:szCs w:val="28"/>
                <w:lang w:val="en-US"/>
              </w:rPr>
              <w:t>8.41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8"/>
                <w:szCs w:val="28"/>
                <w:lang w:val="en-US"/>
              </w:rPr>
              <w:t>0.97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8"/>
                <w:szCs w:val="28"/>
                <w:lang w:val="en-US"/>
              </w:rPr>
              <w:t>188</w:t>
            </w:r>
          </w:p>
        </w:tc>
      </w:tr>
      <w:tr w:rsidR="004E4FAC" w:rsidTr="00840581">
        <w:trPr>
          <w:cantSplit/>
          <w:trHeight w:val="845"/>
        </w:trPr>
        <w:tc>
          <w:tcPr>
            <w:tcW w:w="803" w:type="dxa"/>
            <w:vMerge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2ED5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970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1.9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292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0.9</w:t>
            </w:r>
          </w:p>
        </w:tc>
        <w:tc>
          <w:tcPr>
            <w:tcW w:w="807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830</w:t>
            </w:r>
          </w:p>
        </w:tc>
        <w:tc>
          <w:tcPr>
            <w:tcW w:w="807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1.18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0.01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8"/>
                <w:szCs w:val="28"/>
                <w:lang w:val="en-US"/>
              </w:rPr>
              <w:t>7.92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8"/>
                <w:szCs w:val="28"/>
                <w:lang w:val="en-US"/>
              </w:rPr>
              <w:t>0.96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8"/>
                <w:szCs w:val="28"/>
                <w:lang w:val="en-US"/>
              </w:rPr>
              <w:t>175</w:t>
            </w:r>
          </w:p>
        </w:tc>
      </w:tr>
      <w:tr w:rsidR="004E4FAC" w:rsidTr="00840581">
        <w:trPr>
          <w:cantSplit/>
          <w:trHeight w:val="684"/>
        </w:trPr>
        <w:tc>
          <w:tcPr>
            <w:tcW w:w="803" w:type="dxa"/>
            <w:vMerge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2ED5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970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1.7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287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1.5</w:t>
            </w:r>
          </w:p>
        </w:tc>
        <w:tc>
          <w:tcPr>
            <w:tcW w:w="807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825</w:t>
            </w:r>
          </w:p>
        </w:tc>
        <w:tc>
          <w:tcPr>
            <w:tcW w:w="807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1.16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0.017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8"/>
                <w:szCs w:val="28"/>
                <w:lang w:val="en-US"/>
              </w:rPr>
              <w:t>3.85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8"/>
                <w:szCs w:val="28"/>
                <w:lang w:val="en-US"/>
              </w:rPr>
              <w:t>0.99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8"/>
                <w:szCs w:val="28"/>
                <w:lang w:val="en-US"/>
              </w:rPr>
              <w:t>250</w:t>
            </w:r>
          </w:p>
        </w:tc>
      </w:tr>
      <w:tr w:rsidR="004E4FAC" w:rsidTr="00840581">
        <w:trPr>
          <w:cantSplit/>
          <w:trHeight w:val="971"/>
        </w:trPr>
        <w:tc>
          <w:tcPr>
            <w:tcW w:w="803" w:type="dxa"/>
            <w:vMerge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2ED5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970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2.8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315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1.4</w:t>
            </w:r>
          </w:p>
        </w:tc>
        <w:tc>
          <w:tcPr>
            <w:tcW w:w="807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815</w:t>
            </w:r>
          </w:p>
        </w:tc>
        <w:tc>
          <w:tcPr>
            <w:tcW w:w="807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1.14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0.016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8"/>
                <w:szCs w:val="28"/>
                <w:lang w:val="en-US"/>
              </w:rPr>
              <w:t>4.58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8"/>
                <w:szCs w:val="28"/>
                <w:lang w:val="en-US"/>
              </w:rPr>
              <w:t>0.98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8"/>
                <w:szCs w:val="28"/>
                <w:lang w:val="en-US"/>
              </w:rPr>
              <w:t>240</w:t>
            </w:r>
          </w:p>
        </w:tc>
      </w:tr>
      <w:tr w:rsidR="004E4FAC" w:rsidTr="00840581">
        <w:trPr>
          <w:cantSplit/>
          <w:trHeight w:val="857"/>
        </w:trPr>
        <w:tc>
          <w:tcPr>
            <w:tcW w:w="803" w:type="dxa"/>
            <w:vMerge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2ED5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970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2.6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310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1.3</w:t>
            </w:r>
          </w:p>
        </w:tc>
        <w:tc>
          <w:tcPr>
            <w:tcW w:w="807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810</w:t>
            </w:r>
          </w:p>
        </w:tc>
        <w:tc>
          <w:tcPr>
            <w:tcW w:w="807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1.12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0.015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8"/>
                <w:szCs w:val="28"/>
                <w:lang w:val="en-US"/>
              </w:rPr>
              <w:t>4.97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8"/>
                <w:szCs w:val="28"/>
                <w:lang w:val="en-US"/>
              </w:rPr>
              <w:t>230</w:t>
            </w:r>
          </w:p>
        </w:tc>
      </w:tr>
      <w:tr w:rsidR="004E4FAC" w:rsidTr="00840581">
        <w:trPr>
          <w:cantSplit/>
          <w:trHeight w:val="843"/>
        </w:trPr>
        <w:tc>
          <w:tcPr>
            <w:tcW w:w="803" w:type="dxa"/>
            <w:vMerge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2ED5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970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2.4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305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1.2</w:t>
            </w:r>
          </w:p>
        </w:tc>
        <w:tc>
          <w:tcPr>
            <w:tcW w:w="807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880</w:t>
            </w:r>
          </w:p>
        </w:tc>
        <w:tc>
          <w:tcPr>
            <w:tcW w:w="807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1.25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0.014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8"/>
                <w:szCs w:val="28"/>
                <w:lang w:val="en-US"/>
              </w:rPr>
              <w:t>6.13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8"/>
                <w:szCs w:val="28"/>
                <w:lang w:val="en-US"/>
              </w:rPr>
              <w:t>0.99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8"/>
                <w:szCs w:val="28"/>
                <w:lang w:val="en-US"/>
              </w:rPr>
              <w:t>220</w:t>
            </w:r>
          </w:p>
        </w:tc>
      </w:tr>
      <w:tr w:rsidR="004E4FAC" w:rsidTr="00840581">
        <w:trPr>
          <w:cantSplit/>
          <w:trHeight w:val="815"/>
        </w:trPr>
        <w:tc>
          <w:tcPr>
            <w:tcW w:w="803" w:type="dxa"/>
            <w:vMerge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2ED5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70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2.2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300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1.1</w:t>
            </w:r>
          </w:p>
        </w:tc>
        <w:tc>
          <w:tcPr>
            <w:tcW w:w="807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860</w:t>
            </w:r>
          </w:p>
        </w:tc>
        <w:tc>
          <w:tcPr>
            <w:tcW w:w="807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1.2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0.013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8"/>
                <w:szCs w:val="28"/>
                <w:lang w:val="en-US"/>
              </w:rPr>
              <w:t>4.87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8"/>
                <w:szCs w:val="28"/>
                <w:lang w:val="en-US"/>
              </w:rPr>
              <w:t>0.98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8"/>
                <w:szCs w:val="28"/>
                <w:lang w:val="en-US"/>
              </w:rPr>
              <w:t>210</w:t>
            </w:r>
          </w:p>
        </w:tc>
      </w:tr>
      <w:tr w:rsidR="004E4FAC" w:rsidTr="00840581">
        <w:trPr>
          <w:cantSplit/>
          <w:trHeight w:val="843"/>
        </w:trPr>
        <w:tc>
          <w:tcPr>
            <w:tcW w:w="803" w:type="dxa"/>
            <w:vMerge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2ED5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970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2.0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295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807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840</w:t>
            </w:r>
          </w:p>
        </w:tc>
        <w:tc>
          <w:tcPr>
            <w:tcW w:w="807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1.15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0.012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8"/>
                <w:szCs w:val="28"/>
                <w:lang w:val="en-US"/>
              </w:rPr>
              <w:t>4.69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8"/>
                <w:szCs w:val="28"/>
                <w:lang w:val="en-US"/>
              </w:rPr>
              <w:t>0.96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8"/>
                <w:szCs w:val="28"/>
                <w:lang w:val="en-US"/>
              </w:rPr>
              <w:t>200</w:t>
            </w:r>
          </w:p>
        </w:tc>
      </w:tr>
      <w:tr w:rsidR="004E4FAC" w:rsidTr="00840581">
        <w:trPr>
          <w:cantSplit/>
          <w:trHeight w:val="871"/>
        </w:trPr>
        <w:tc>
          <w:tcPr>
            <w:tcW w:w="803" w:type="dxa"/>
            <w:vMerge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2ED5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70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1.8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290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0.9</w:t>
            </w:r>
          </w:p>
        </w:tc>
        <w:tc>
          <w:tcPr>
            <w:tcW w:w="807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820</w:t>
            </w:r>
          </w:p>
        </w:tc>
        <w:tc>
          <w:tcPr>
            <w:tcW w:w="807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1.1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0.011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8"/>
                <w:szCs w:val="28"/>
                <w:lang w:val="en-US"/>
              </w:rPr>
              <w:t>3.16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8"/>
                <w:szCs w:val="28"/>
                <w:lang w:val="en-US"/>
              </w:rPr>
              <w:t>0.97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8"/>
                <w:szCs w:val="28"/>
                <w:lang w:val="en-US"/>
              </w:rPr>
              <w:t>190</w:t>
            </w:r>
          </w:p>
        </w:tc>
      </w:tr>
      <w:tr w:rsidR="004E4FAC" w:rsidTr="00840581">
        <w:trPr>
          <w:cantSplit/>
          <w:trHeight w:val="687"/>
        </w:trPr>
        <w:tc>
          <w:tcPr>
            <w:tcW w:w="803" w:type="dxa"/>
            <w:vMerge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2ED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70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1.6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285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0.8</w:t>
            </w:r>
          </w:p>
        </w:tc>
        <w:tc>
          <w:tcPr>
            <w:tcW w:w="807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800</w:t>
            </w:r>
          </w:p>
        </w:tc>
        <w:tc>
          <w:tcPr>
            <w:tcW w:w="807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1.0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8"/>
                <w:lang w:val="en-US"/>
              </w:rPr>
              <w:t>0.01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8"/>
                <w:szCs w:val="28"/>
                <w:lang w:val="en-US"/>
              </w:rPr>
              <w:t>3.7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8"/>
                <w:szCs w:val="28"/>
                <w:lang w:val="en-US"/>
              </w:rPr>
              <w:t>0.95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8"/>
                <w:szCs w:val="28"/>
                <w:lang w:val="en-US"/>
              </w:rPr>
              <w:t>180</w:t>
            </w:r>
          </w:p>
        </w:tc>
      </w:tr>
      <w:tr w:rsidR="004E4FAC" w:rsidTr="00840581">
        <w:trPr>
          <w:cantSplit/>
          <w:trHeight w:val="1270"/>
        </w:trPr>
        <w:tc>
          <w:tcPr>
            <w:tcW w:w="1384" w:type="dxa"/>
            <w:gridSpan w:val="2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2ED5">
              <w:rPr>
                <w:rFonts w:ascii="Times New Roman" w:hAnsi="Times New Roman"/>
                <w:sz w:val="24"/>
                <w:szCs w:val="24"/>
              </w:rPr>
              <w:t>Параметры</w:t>
            </w:r>
          </w:p>
        </w:tc>
        <w:tc>
          <w:tcPr>
            <w:tcW w:w="970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ED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P, </w:t>
            </w:r>
            <w:proofErr w:type="spellStart"/>
            <w:r w:rsidRPr="00092ED5">
              <w:rPr>
                <w:rFonts w:ascii="Times New Roman" w:hAnsi="Times New Roman"/>
                <w:sz w:val="28"/>
                <w:szCs w:val="28"/>
                <w:lang w:val="en-US"/>
              </w:rPr>
              <w:t>МПа</w:t>
            </w:r>
            <w:proofErr w:type="spellEnd"/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ED5">
              <w:rPr>
                <w:rFonts w:ascii="Times New Roman" w:hAnsi="Times New Roman"/>
                <w:sz w:val="28"/>
                <w:szCs w:val="28"/>
              </w:rPr>
              <w:t>Т, ºС</w:t>
            </w:r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ED5">
              <w:rPr>
                <w:rFonts w:ascii="Times New Roman" w:hAnsi="Times New Roman"/>
                <w:sz w:val="28"/>
                <w:szCs w:val="28"/>
              </w:rPr>
              <w:t xml:space="preserve">Д, </w:t>
            </w:r>
            <w:proofErr w:type="gramStart"/>
            <w:r w:rsidRPr="00092ED5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807" w:type="dxa"/>
            <w:textDirection w:val="btLr"/>
          </w:tcPr>
          <w:p w:rsidR="004E4FAC" w:rsidRPr="00092ED5" w:rsidRDefault="00E41569" w:rsidP="0084058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н</m:t>
                  </m:r>
                </m:sub>
              </m:sSub>
            </m:oMath>
            <w:r w:rsidR="004E4FAC" w:rsidRPr="00092ED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="004E4FAC" w:rsidRPr="00092ED5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="004E4FAC" w:rsidRPr="00092ED5">
              <w:rPr>
                <w:rFonts w:ascii="Times New Roman" w:hAnsi="Times New Roman"/>
                <w:sz w:val="28"/>
                <w:szCs w:val="28"/>
              </w:rPr>
              <w:t>/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  <w:tc>
          <w:tcPr>
            <w:tcW w:w="807" w:type="dxa"/>
            <w:textDirection w:val="btLr"/>
          </w:tcPr>
          <w:p w:rsidR="004E4FAC" w:rsidRPr="00092ED5" w:rsidRDefault="00E41569" w:rsidP="0084058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о</m:t>
                  </m:r>
                </m:sub>
              </m:sSub>
            </m:oMath>
            <w:r w:rsidR="004E4FAC" w:rsidRPr="00092ED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="004E4FAC" w:rsidRPr="00092ED5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="004E4FAC" w:rsidRPr="00092ED5">
              <w:rPr>
                <w:rFonts w:ascii="Times New Roman" w:hAnsi="Times New Roman"/>
                <w:sz w:val="28"/>
                <w:szCs w:val="28"/>
              </w:rPr>
              <w:t>/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  <w:tc>
          <w:tcPr>
            <w:tcW w:w="803" w:type="dxa"/>
            <w:textDirection w:val="btLr"/>
          </w:tcPr>
          <w:p w:rsidR="004E4FAC" w:rsidRPr="00092ED5" w:rsidRDefault="00E41569" w:rsidP="0084058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µ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г</m:t>
                  </m:r>
                </m:sub>
              </m:sSub>
            </m:oMath>
            <w:r w:rsidR="004E4FAC" w:rsidRPr="00092ED5">
              <w:rPr>
                <w:rFonts w:ascii="Times New Roman" w:hAnsi="Times New Roman"/>
                <w:sz w:val="28"/>
                <w:szCs w:val="28"/>
              </w:rPr>
              <w:t xml:space="preserve"> мПа·</w:t>
            </w:r>
            <w:proofErr w:type="gramStart"/>
            <w:r w:rsidR="004E4FAC" w:rsidRPr="00092ED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803" w:type="dxa"/>
            <w:textDirection w:val="btLr"/>
          </w:tcPr>
          <w:p w:rsidR="004E4FAC" w:rsidRPr="00092ED5" w:rsidRDefault="00E41569" w:rsidP="0084058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µ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н</m:t>
                  </m:r>
                </m:sub>
              </m:sSub>
            </m:oMath>
            <w:r w:rsidR="004E4FAC" w:rsidRPr="00092ED5">
              <w:rPr>
                <w:rFonts w:ascii="Times New Roman" w:hAnsi="Times New Roman"/>
                <w:sz w:val="28"/>
                <w:szCs w:val="28"/>
              </w:rPr>
              <w:t xml:space="preserve"> мПа·</w:t>
            </w:r>
            <w:proofErr w:type="gramStart"/>
            <w:r w:rsidR="004E4FAC" w:rsidRPr="00092ED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803" w:type="dxa"/>
            <w:textDirection w:val="btLr"/>
          </w:tcPr>
          <w:p w:rsidR="004E4FAC" w:rsidRPr="00092ED5" w:rsidRDefault="00E41569" w:rsidP="0084058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н</m:t>
                  </m:r>
                </m:sub>
              </m:sSub>
            </m:oMath>
            <w:r w:rsidR="004E4FAC" w:rsidRPr="00092ED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="004E4FAC" w:rsidRPr="00092ED5">
              <w:rPr>
                <w:rFonts w:ascii="Times New Roman" w:hAnsi="Times New Roman"/>
                <w:sz w:val="28"/>
                <w:szCs w:val="28"/>
              </w:rPr>
              <w:t>мкм</w:t>
            </w:r>
            <w:proofErr w:type="gramEnd"/>
          </w:p>
        </w:tc>
        <w:tc>
          <w:tcPr>
            <w:tcW w:w="803" w:type="dxa"/>
            <w:textDirection w:val="btLr"/>
          </w:tcPr>
          <w:p w:rsidR="004E4FAC" w:rsidRPr="00092ED5" w:rsidRDefault="004E4FAC" w:rsidP="0084058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2ED5"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803" w:type="dxa"/>
            <w:textDirection w:val="btLr"/>
          </w:tcPr>
          <w:p w:rsidR="004E4FAC" w:rsidRPr="00092ED5" w:rsidRDefault="00E41569" w:rsidP="00840581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/>
                        <w:sz w:val="28"/>
                        <w:szCs w:val="4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40"/>
                        <w:lang w:val="en-US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40"/>
                      </w:rPr>
                      <m:t>н</m:t>
                    </m:r>
                  </m:sub>
                </m:sSub>
              </m:oMath>
            </m:oMathPara>
          </w:p>
        </w:tc>
      </w:tr>
    </w:tbl>
    <w:p w:rsidR="004E4FAC" w:rsidRPr="004E4FAC" w:rsidRDefault="004E4FAC" w:rsidP="004E4FAC">
      <w:pPr>
        <w:tabs>
          <w:tab w:val="left" w:pos="5760"/>
        </w:tabs>
        <w:spacing w:after="0" w:line="240" w:lineRule="auto"/>
        <w:ind w:left="1418" w:right="340"/>
        <w:jc w:val="center"/>
        <w:rPr>
          <w:rFonts w:ascii="Times New Roman" w:hAnsi="Times New Roman"/>
          <w:sz w:val="28"/>
          <w:szCs w:val="24"/>
          <w:lang w:val="en-US"/>
        </w:rPr>
      </w:pPr>
    </w:p>
    <w:p w:rsidR="004E4FAC" w:rsidRDefault="004E4FAC" w:rsidP="004E4FAC">
      <w:pPr>
        <w:tabs>
          <w:tab w:val="left" w:pos="5760"/>
        </w:tabs>
        <w:spacing w:after="0" w:line="360" w:lineRule="auto"/>
        <w:ind w:left="1418" w:right="340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4E4FAC" w:rsidRPr="003D39AB" w:rsidRDefault="004E4FAC" w:rsidP="0069490C">
      <w:pPr>
        <w:tabs>
          <w:tab w:val="left" w:pos="5760"/>
        </w:tabs>
        <w:spacing w:after="0" w:line="360" w:lineRule="auto"/>
        <w:jc w:val="center"/>
        <w:outlineLvl w:val="0"/>
        <w:rPr>
          <w:rFonts w:ascii="Times New Roman" w:hAnsi="Times New Roman"/>
          <w:b/>
          <w:i/>
          <w:sz w:val="28"/>
          <w:szCs w:val="24"/>
        </w:rPr>
      </w:pPr>
      <w:r w:rsidRPr="003D39AB">
        <w:rPr>
          <w:rFonts w:ascii="Times New Roman" w:hAnsi="Times New Roman"/>
          <w:b/>
          <w:i/>
          <w:sz w:val="28"/>
          <w:szCs w:val="24"/>
        </w:rPr>
        <w:t>Вопросы для самопроверки.</w:t>
      </w:r>
    </w:p>
    <w:p w:rsidR="004E4FAC" w:rsidRPr="003D39AB" w:rsidRDefault="004E4FAC" w:rsidP="0069490C">
      <w:pPr>
        <w:tabs>
          <w:tab w:val="left" w:pos="5760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3D39AB">
        <w:rPr>
          <w:rFonts w:ascii="Times New Roman" w:hAnsi="Times New Roman"/>
          <w:sz w:val="28"/>
          <w:szCs w:val="24"/>
        </w:rPr>
        <w:t>1.Назначение сепараторов.</w:t>
      </w:r>
    </w:p>
    <w:p w:rsidR="004E4FAC" w:rsidRPr="003D39AB" w:rsidRDefault="004E4FAC" w:rsidP="0069490C">
      <w:pPr>
        <w:tabs>
          <w:tab w:val="left" w:pos="5760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3D39AB">
        <w:rPr>
          <w:rFonts w:ascii="Times New Roman" w:hAnsi="Times New Roman"/>
          <w:sz w:val="28"/>
          <w:szCs w:val="24"/>
        </w:rPr>
        <w:t>2.Назвать основные секции сепаратора.</w:t>
      </w:r>
    </w:p>
    <w:p w:rsidR="004E4FAC" w:rsidRPr="003D39AB" w:rsidRDefault="004E4FAC" w:rsidP="0069490C">
      <w:pPr>
        <w:tabs>
          <w:tab w:val="left" w:pos="5760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3D39AB">
        <w:rPr>
          <w:rFonts w:ascii="Times New Roman" w:hAnsi="Times New Roman"/>
          <w:sz w:val="28"/>
          <w:szCs w:val="24"/>
        </w:rPr>
        <w:t>3.Перечислить показатели эффективности работы нефтяного сепаратора.</w:t>
      </w:r>
    </w:p>
    <w:p w:rsidR="004E4FAC" w:rsidRPr="003D39AB" w:rsidRDefault="004E4FAC" w:rsidP="0069490C">
      <w:pPr>
        <w:tabs>
          <w:tab w:val="left" w:pos="5760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3D39AB">
        <w:rPr>
          <w:rFonts w:ascii="Times New Roman" w:hAnsi="Times New Roman"/>
          <w:sz w:val="28"/>
          <w:szCs w:val="24"/>
        </w:rPr>
        <w:t>4.Принцип работы сепаратора (по представленной схеме).</w:t>
      </w:r>
    </w:p>
    <w:p w:rsidR="004E4FAC" w:rsidRPr="003D39AB" w:rsidRDefault="004E4FAC" w:rsidP="0069490C">
      <w:pPr>
        <w:tabs>
          <w:tab w:val="left" w:pos="5760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3D39AB">
        <w:rPr>
          <w:rFonts w:ascii="Times New Roman" w:hAnsi="Times New Roman"/>
          <w:sz w:val="28"/>
          <w:szCs w:val="24"/>
        </w:rPr>
        <w:t>5.От чего зависит выбор оптимального числа ступеней сепарации?</w:t>
      </w:r>
    </w:p>
    <w:p w:rsidR="004E4FAC" w:rsidRPr="003D39AB" w:rsidRDefault="004E4FAC" w:rsidP="0069490C">
      <w:pPr>
        <w:tabs>
          <w:tab w:val="left" w:pos="5760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3D39AB">
        <w:rPr>
          <w:rFonts w:ascii="Times New Roman" w:hAnsi="Times New Roman"/>
          <w:sz w:val="28"/>
          <w:szCs w:val="24"/>
        </w:rPr>
        <w:t>6.В чем заключается расчет сепаратора?</w:t>
      </w:r>
    </w:p>
    <w:p w:rsidR="004E4FAC" w:rsidRPr="003D39AB" w:rsidRDefault="004E4FAC" w:rsidP="0069490C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p w:rsidR="004E4FAC" w:rsidRPr="000A048B" w:rsidRDefault="004E4FAC" w:rsidP="0069490C">
      <w:pPr>
        <w:spacing w:after="0" w:line="360" w:lineRule="auto"/>
        <w:jc w:val="center"/>
        <w:outlineLvl w:val="0"/>
        <w:rPr>
          <w:rFonts w:ascii="Times New Roman" w:hAnsi="Times New Roman"/>
          <w:b/>
          <w:i/>
          <w:sz w:val="28"/>
          <w:szCs w:val="24"/>
        </w:rPr>
      </w:pPr>
      <w:r w:rsidRPr="003D39AB">
        <w:rPr>
          <w:rFonts w:ascii="Times New Roman" w:hAnsi="Times New Roman"/>
          <w:b/>
          <w:i/>
          <w:sz w:val="28"/>
          <w:szCs w:val="24"/>
        </w:rPr>
        <w:t>Используемая литература.</w:t>
      </w:r>
    </w:p>
    <w:p w:rsidR="004E4FAC" w:rsidRDefault="004E4FAC" w:rsidP="0069490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D39AB">
        <w:rPr>
          <w:rFonts w:ascii="Times New Roman" w:hAnsi="Times New Roman"/>
          <w:sz w:val="28"/>
          <w:szCs w:val="28"/>
        </w:rPr>
        <w:t>Лутошкин</w:t>
      </w:r>
      <w:proofErr w:type="spellEnd"/>
      <w:r w:rsidRPr="003D39AB">
        <w:rPr>
          <w:rFonts w:ascii="Times New Roman" w:hAnsi="Times New Roman"/>
          <w:sz w:val="28"/>
          <w:szCs w:val="28"/>
        </w:rPr>
        <w:t xml:space="preserve"> Г.С. Сбор и подготовка нефти, газа и воды. М., Недра, 1977 г.</w:t>
      </w:r>
    </w:p>
    <w:p w:rsidR="00FF607B" w:rsidRPr="00FF607B" w:rsidRDefault="00FF607B" w:rsidP="00FF607B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FF607B" w:rsidRPr="00FF607B" w:rsidSect="00570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FF607B"/>
    <w:rsid w:val="004E4FAC"/>
    <w:rsid w:val="00570314"/>
    <w:rsid w:val="0069490C"/>
    <w:rsid w:val="0077117F"/>
    <w:rsid w:val="008E79A2"/>
    <w:rsid w:val="00D57D65"/>
    <w:rsid w:val="00E41569"/>
    <w:rsid w:val="00E8255B"/>
    <w:rsid w:val="00FF607B"/>
    <w:rsid w:val="00FF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F60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FF607B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FAC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694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94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Васильевич</cp:lastModifiedBy>
  <cp:revision>2</cp:revision>
  <dcterms:created xsi:type="dcterms:W3CDTF">2020-09-18T09:48:00Z</dcterms:created>
  <dcterms:modified xsi:type="dcterms:W3CDTF">2020-09-22T16:29:00Z</dcterms:modified>
</cp:coreProperties>
</file>